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65D" w:rsidRPr="009F05D2" w:rsidRDefault="005E465D" w:rsidP="005E465D">
      <w:pPr>
        <w:pStyle w:val="Heading1"/>
        <w:spacing w:before="0"/>
        <w:jc w:val="center"/>
        <w:rPr>
          <w:rFonts w:ascii="Times New Roman" w:hAnsi="Times New Roman"/>
          <w:color w:val="000000"/>
        </w:rPr>
      </w:pPr>
      <w:bookmarkStart w:id="0" w:name="_Toc516575211"/>
      <w:bookmarkStart w:id="1" w:name="_Toc518299555"/>
      <w:bookmarkStart w:id="2" w:name="_Toc516575208"/>
      <w:bookmarkStart w:id="3" w:name="_Toc518299552"/>
      <w:r w:rsidRPr="009F05D2">
        <w:rPr>
          <w:rFonts w:ascii="Times New Roman" w:hAnsi="Times New Roman"/>
          <w:color w:val="000000"/>
        </w:rPr>
        <w:t>PHẦN II</w:t>
      </w:r>
      <w:r>
        <w:rPr>
          <w:rFonts w:ascii="Times New Roman" w:hAnsi="Times New Roman"/>
          <w:color w:val="000000"/>
        </w:rPr>
        <w:t xml:space="preserve">: </w:t>
      </w:r>
      <w:r w:rsidRPr="009F05D2">
        <w:rPr>
          <w:rFonts w:ascii="Times New Roman" w:hAnsi="Times New Roman"/>
          <w:color w:val="000000"/>
        </w:rPr>
        <w:t>CÁC</w:t>
      </w:r>
      <w:r>
        <w:rPr>
          <w:rFonts w:ascii="Times New Roman" w:hAnsi="Times New Roman"/>
          <w:color w:val="000000"/>
        </w:rPr>
        <w:t xml:space="preserve"> </w:t>
      </w:r>
      <w:r w:rsidRPr="009F05D2">
        <w:rPr>
          <w:rFonts w:ascii="Times New Roman" w:hAnsi="Times New Roman"/>
          <w:color w:val="000000"/>
        </w:rPr>
        <w:t>QUY ĐỊNH CHUNG</w:t>
      </w:r>
      <w:bookmarkEnd w:id="2"/>
      <w:bookmarkEnd w:id="3"/>
    </w:p>
    <w:p w:rsidR="005E465D" w:rsidRPr="009F05D2" w:rsidRDefault="005E465D" w:rsidP="005E465D">
      <w:pPr>
        <w:pStyle w:val="Heading2"/>
        <w:rPr>
          <w:rFonts w:ascii="Times New Roman" w:hAnsi="Times New Roman"/>
          <w:bCs w:val="0"/>
          <w:i w:val="0"/>
        </w:rPr>
      </w:pPr>
      <w:bookmarkStart w:id="4" w:name="_GoBack"/>
      <w:bookmarkEnd w:id="4"/>
      <w:r w:rsidRPr="009F05D2">
        <w:rPr>
          <w:rFonts w:ascii="Times New Roman" w:hAnsi="Times New Roman"/>
          <w:bCs w:val="0"/>
          <w:i w:val="0"/>
        </w:rPr>
        <w:t>2.3. QUY CHẾ ĐÀO TẠO</w:t>
      </w:r>
      <w:bookmarkEnd w:id="0"/>
      <w:bookmarkEnd w:id="1"/>
    </w:p>
    <w:p w:rsidR="005E465D" w:rsidRPr="00A24DA1" w:rsidRDefault="005E465D" w:rsidP="005E465D">
      <w:pPr>
        <w:spacing w:before="120" w:after="120" w:line="240" w:lineRule="auto"/>
        <w:ind w:firstLine="567"/>
        <w:jc w:val="both"/>
        <w:rPr>
          <w:rFonts w:ascii="Times New Roman" w:hAnsi="Times New Roman"/>
          <w:b/>
          <w:color w:val="000000"/>
          <w:sz w:val="28"/>
          <w:szCs w:val="28"/>
        </w:rPr>
      </w:pPr>
      <w:r w:rsidRPr="00A24DA1">
        <w:rPr>
          <w:rFonts w:ascii="Times New Roman" w:hAnsi="Times New Roman"/>
          <w:b/>
          <w:color w:val="000000"/>
          <w:sz w:val="28"/>
          <w:szCs w:val="28"/>
        </w:rPr>
        <w:t>2.</w:t>
      </w:r>
      <w:r>
        <w:rPr>
          <w:rFonts w:ascii="Times New Roman" w:hAnsi="Times New Roman"/>
          <w:b/>
          <w:color w:val="000000"/>
          <w:sz w:val="28"/>
          <w:szCs w:val="28"/>
        </w:rPr>
        <w:t>3.</w:t>
      </w:r>
      <w:r w:rsidRPr="00A24DA1">
        <w:rPr>
          <w:rFonts w:ascii="Times New Roman" w:hAnsi="Times New Roman"/>
          <w:b/>
          <w:color w:val="000000"/>
          <w:sz w:val="28"/>
          <w:szCs w:val="28"/>
        </w:rPr>
        <w:t xml:space="preserve">1. </w:t>
      </w:r>
      <w:r>
        <w:rPr>
          <w:rFonts w:ascii="Times New Roman" w:hAnsi="Times New Roman"/>
          <w:b/>
          <w:color w:val="000000"/>
          <w:sz w:val="28"/>
          <w:szCs w:val="28"/>
        </w:rPr>
        <w:t xml:space="preserve">Những quy định </w:t>
      </w:r>
      <w:proofErr w:type="gramStart"/>
      <w:r>
        <w:rPr>
          <w:rFonts w:ascii="Times New Roman" w:hAnsi="Times New Roman"/>
          <w:b/>
          <w:color w:val="000000"/>
          <w:sz w:val="28"/>
          <w:szCs w:val="28"/>
        </w:rPr>
        <w:t>chung</w:t>
      </w:r>
      <w:proofErr w:type="gramEnd"/>
    </w:p>
    <w:p w:rsidR="005E465D" w:rsidRPr="00EC3483" w:rsidRDefault="005E465D" w:rsidP="005E465D">
      <w:pPr>
        <w:shd w:val="clear" w:color="auto" w:fill="FFFFFF"/>
        <w:spacing w:before="120" w:after="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 xml:space="preserve">1. Phạm </w:t>
      </w:r>
      <w:proofErr w:type="gramStart"/>
      <w:r w:rsidRPr="00EC3483">
        <w:rPr>
          <w:rFonts w:ascii="Times New Roman" w:eastAsia="Times New Roman" w:hAnsi="Times New Roman"/>
          <w:b/>
          <w:bCs/>
          <w:sz w:val="28"/>
          <w:szCs w:val="26"/>
          <w:lang w:val="vi-VN"/>
        </w:rPr>
        <w:t>vi</w:t>
      </w:r>
      <w:proofErr w:type="gramEnd"/>
      <w:r w:rsidRPr="00EC3483">
        <w:rPr>
          <w:rFonts w:ascii="Times New Roman" w:eastAsia="Times New Roman" w:hAnsi="Times New Roman"/>
          <w:b/>
          <w:bCs/>
          <w:sz w:val="28"/>
          <w:szCs w:val="26"/>
          <w:lang w:val="vi-VN"/>
        </w:rPr>
        <w:t xml:space="preserve"> điều chỉnh và đối tượng áp dụng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 quy định về tổ chức thực hiện chương trình đào tạo trình độ trung cấp, trình độ cao đẳng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phương thức tích lũy tín chỉ; quy chế kiểm tra, thi, xét công nhận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 xml:space="preserve">này áp dụng </w:t>
      </w:r>
      <w:r w:rsidRPr="00EC3483">
        <w:rPr>
          <w:rFonts w:ascii="Times New Roman" w:eastAsia="Times New Roman" w:hAnsi="Times New Roman"/>
          <w:sz w:val="28"/>
          <w:szCs w:val="26"/>
        </w:rPr>
        <w:t>đối với học sinh trung cấp và sinh viên cao đẳng, hệ chính quy tại T</w:t>
      </w:r>
      <w:r w:rsidRPr="00EC3483">
        <w:rPr>
          <w:rFonts w:ascii="Times New Roman" w:eastAsia="Times New Roman" w:hAnsi="Times New Roman"/>
          <w:sz w:val="28"/>
          <w:szCs w:val="26"/>
          <w:lang w:val="vi-VN"/>
        </w:rPr>
        <w:t>rường Cao đẳng Lý Tự Trọng</w:t>
      </w:r>
      <w:r w:rsidRPr="00EC3483">
        <w:rPr>
          <w:rFonts w:ascii="Times New Roman" w:eastAsia="Times New Roman" w:hAnsi="Times New Roman"/>
          <w:sz w:val="28"/>
          <w:szCs w:val="26"/>
        </w:rPr>
        <w:t xml:space="preserve"> Thành phố Hồ Chí Minh, </w:t>
      </w:r>
      <w:r w:rsidRPr="00926139">
        <w:rPr>
          <w:rFonts w:ascii="Times New Roman" w:eastAsia="Times New Roman" w:hAnsi="Times New Roman"/>
          <w:sz w:val="28"/>
          <w:szCs w:val="26"/>
        </w:rPr>
        <w:t>từ khóa tuyển năm 2017</w:t>
      </w:r>
      <w:r w:rsidRPr="00926139">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2. Giải thích từ ngữ</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Đào tạo theo phương thức tích lũy tín chỉ được tổ chức theo học kỳ, là phương thức đào tạo trong đó </w:t>
      </w:r>
      <w:r w:rsidRPr="00EC3483">
        <w:rPr>
          <w:rFonts w:ascii="Times New Roman" w:eastAsia="Times New Roman" w:hAnsi="Times New Roman"/>
          <w:sz w:val="28"/>
          <w:szCs w:val="26"/>
        </w:rPr>
        <w:t>học sinh</w:t>
      </w:r>
      <w:r>
        <w:rPr>
          <w:rFonts w:ascii="Times New Roman" w:eastAsia="Times New Roman" w:hAnsi="Times New Roman"/>
          <w:sz w:val="28"/>
          <w:szCs w:val="26"/>
        </w:rPr>
        <w:t>,</w:t>
      </w:r>
      <w:r w:rsidRPr="00EC3483">
        <w:rPr>
          <w:rFonts w:ascii="Times New Roman" w:eastAsia="Times New Roman" w:hAnsi="Times New Roman"/>
          <w:sz w:val="28"/>
          <w:szCs w:val="26"/>
        </w:rPr>
        <w:t xml:space="preserve"> sinh viên (</w:t>
      </w:r>
      <w:r w:rsidRPr="00EC3483">
        <w:rPr>
          <w:rFonts w:ascii="Times New Roman" w:eastAsia="Times New Roman" w:hAnsi="Times New Roman"/>
          <w:sz w:val="28"/>
          <w:szCs w:val="26"/>
          <w:lang w:val="vi-VN"/>
        </w:rPr>
        <w:t>HSSV</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chủ động lựa chọn theo quy định của trường để học và tích lũy từng môn học cho tới khi hoàn tất toàn bộ chương trình. </w:t>
      </w:r>
      <w:proofErr w:type="gramStart"/>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tích lũy đủ tín chỉ được quy định trong chương trình của ngành, nghề học thì được xét cấp bằng tốt nghiệp.</w:t>
      </w:r>
      <w:proofErr w:type="gramEnd"/>
    </w:p>
    <w:p w:rsidR="005E465D" w:rsidRPr="00EC3483" w:rsidRDefault="005E465D" w:rsidP="005E465D">
      <w:pPr>
        <w:shd w:val="clear" w:color="auto" w:fill="FFFFFF"/>
        <w:spacing w:before="120" w:after="15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3. Thời gian khóa học và thời gian hoạt động giảng dạy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Thời gian đào tạo là thời gian được thiết kế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một chương trình cụ thể và đủ điều kiện để nhận bằng tốt nghiệp tương ứng với chương trình đó, cụ thể:</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xml:space="preserve">) Thời gian đào tạo trình độ trung cấp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phương thức tích lũy tín chỉ là thời gian tích lũy đủ số lượng tín chỉ quy định cho từng chương trình. Tùy thuộc vào đối tượng tuyển sinh, thời gian đào tạo trình độ trung cấp</w:t>
      </w:r>
      <w:r w:rsidRPr="00EC3483">
        <w:rPr>
          <w:rFonts w:ascii="Times New Roman" w:eastAsia="Times New Roman" w:hAnsi="Times New Roman"/>
          <w:sz w:val="28"/>
          <w:szCs w:val="26"/>
        </w:rPr>
        <w:t xml:space="preserve"> được thiết kế như sau:</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THPT hoặc tương đương: đào tạo 01 năm đến 1</w:t>
      </w:r>
      <w:proofErr w:type="gramStart"/>
      <w:r w:rsidRPr="00EC3483">
        <w:rPr>
          <w:rFonts w:ascii="Times New Roman" w:hAnsi="Times New Roman"/>
          <w:sz w:val="28"/>
          <w:szCs w:val="26"/>
        </w:rPr>
        <w:t>,5</w:t>
      </w:r>
      <w:proofErr w:type="gramEnd"/>
      <w:r w:rsidRPr="00EC3483">
        <w:rPr>
          <w:rFonts w:ascii="Times New Roman" w:hAnsi="Times New Roman"/>
          <w:sz w:val="28"/>
          <w:szCs w:val="26"/>
        </w:rPr>
        <w:t xml:space="preserve"> năm (hệ 01 năm).</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chưa tốt nghiệp THPT, đã hoàn thành chương trình THPT: đào tạo 01 năm 03 tháng đến 01 năm 8 tháng (hệ 01 năm 03 tháng).</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THCS: đào tạo 1</w:t>
      </w:r>
      <w:proofErr w:type="gramStart"/>
      <w:r w:rsidRPr="00EC3483">
        <w:rPr>
          <w:rFonts w:ascii="Times New Roman" w:hAnsi="Times New Roman"/>
          <w:sz w:val="28"/>
          <w:szCs w:val="26"/>
        </w:rPr>
        <w:t>,5</w:t>
      </w:r>
      <w:proofErr w:type="gramEnd"/>
      <w:r w:rsidRPr="00EC3483">
        <w:rPr>
          <w:rFonts w:ascii="Times New Roman" w:hAnsi="Times New Roman"/>
          <w:sz w:val="28"/>
          <w:szCs w:val="26"/>
        </w:rPr>
        <w:t xml:space="preserve"> năm đến 2 năm, không học các môn văn hóa (hệ 1,5 năm).</w:t>
      </w:r>
    </w:p>
    <w:p w:rsidR="005E465D"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THCS: đào tạo 03 năm, có học các môn văn hóa (hệ 03 năm).</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Học sinh </w:t>
      </w:r>
      <w:r w:rsidRPr="00EC3483">
        <w:rPr>
          <w:rFonts w:ascii="Times New Roman" w:eastAsia="Times New Roman" w:hAnsi="Times New Roman"/>
          <w:sz w:val="28"/>
          <w:szCs w:val="26"/>
          <w:lang w:val="vi-VN"/>
        </w:rPr>
        <w:t xml:space="preserve">có bằng tốt nghiệp trung học cơ sở, nếu có nguyện vọng tiếp tục học lên trình độ cao đẳng thì phải tích lũy thêm nội dung văn hóa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quy định của chương trình</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c</w:t>
      </w:r>
      <w:r w:rsidRPr="00EC3483">
        <w:rPr>
          <w:rFonts w:ascii="Times New Roman" w:eastAsia="Times New Roman" w:hAnsi="Times New Roman"/>
          <w:sz w:val="28"/>
          <w:szCs w:val="26"/>
          <w:lang w:val="vi-VN"/>
        </w:rPr>
        <w:t xml:space="preserve">) Thời gian đào tạo trình độ cao đẳng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Tùy thuộc vào đối tượng tuyển sinh, thời gian đào tạo trình độ </w:t>
      </w:r>
      <w:r w:rsidRPr="00EC3483">
        <w:rPr>
          <w:rFonts w:ascii="Times New Roman" w:eastAsia="Times New Roman" w:hAnsi="Times New Roman"/>
          <w:sz w:val="28"/>
          <w:szCs w:val="26"/>
        </w:rPr>
        <w:t>cao đẳng được thiết kế như sau:</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THPT hoặc tương đương: đào tạo 02 năm đến 03 năm (hệ 02 năm).</w:t>
      </w:r>
    </w:p>
    <w:p w:rsidR="005E465D"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 Thí sinh tốt nghiệp trung cấp và có </w:t>
      </w:r>
      <w:r w:rsidRPr="00EC3483">
        <w:rPr>
          <w:rFonts w:ascii="Times New Roman" w:eastAsia="Times New Roman" w:hAnsi="Times New Roman"/>
          <w:sz w:val="28"/>
          <w:szCs w:val="26"/>
          <w:lang w:val="vi-VN"/>
        </w:rPr>
        <w:t xml:space="preserve">tích lũy thêm nội dung văn hóa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quy định của chương trình</w:t>
      </w:r>
      <w:r w:rsidRPr="00EC3483">
        <w:rPr>
          <w:rFonts w:ascii="Times New Roman" w:hAnsi="Times New Roman"/>
          <w:sz w:val="28"/>
          <w:szCs w:val="26"/>
        </w:rPr>
        <w:t>: đào tạo 01 năm (hệ liên thông cao đẳng).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Thời gian tối đa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Thời gian tối đa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chương trình </w:t>
      </w:r>
      <w:r w:rsidRPr="00EC3483">
        <w:rPr>
          <w:rFonts w:ascii="Times New Roman" w:eastAsia="Times New Roman" w:hAnsi="Times New Roman"/>
          <w:sz w:val="28"/>
          <w:szCs w:val="26"/>
        </w:rPr>
        <w:t xml:space="preserve">không vượt quá </w:t>
      </w:r>
      <w:r w:rsidRPr="00EC3483">
        <w:rPr>
          <w:rFonts w:ascii="Times New Roman" w:eastAsia="Times New Roman" w:hAnsi="Times New Roman"/>
          <w:sz w:val="28"/>
          <w:szCs w:val="26"/>
          <w:lang w:val="vi-VN"/>
        </w:rPr>
        <w:t xml:space="preserve">hai lần thời gian thiết kế cho chương trình từ hai đến ba năm học, </w:t>
      </w:r>
      <w:r w:rsidRPr="00EC3483">
        <w:rPr>
          <w:rFonts w:ascii="Times New Roman" w:eastAsia="Times New Roman" w:hAnsi="Times New Roman"/>
          <w:sz w:val="28"/>
          <w:szCs w:val="26"/>
        </w:rPr>
        <w:t xml:space="preserve">không vượt quá </w:t>
      </w:r>
      <w:r w:rsidRPr="00EC3483">
        <w:rPr>
          <w:rFonts w:ascii="Times New Roman" w:eastAsia="Times New Roman" w:hAnsi="Times New Roman"/>
          <w:sz w:val="28"/>
          <w:szCs w:val="26"/>
          <w:lang w:val="vi-VN"/>
        </w:rPr>
        <w:t>ba lần thời gian thiết kế cho chương trình từ một đến dưới hai năm học, cụ thể như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 Thời gian tối đa đối với trình độ cao đẳng: 06 năm đối với bậc cao đẳng; 03 năm đối với bậc liên thông cao đẳng.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 Thời gian tối đa đối với trình độ trung cấp: 4,5 năm đối với hệ 01 năm đến 1,5 năm và 06 năm đối với hệ 03 năm.</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Ngoài ra, Hiệu trưởng xem xét, quyết định kéo dài thêm thời gian tối đa đối với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proofErr w:type="gramStart"/>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cùng lúc hai chương trình, thời gian tối đa để hoàn thành hai chương trình bằng thời gian tối đa lớn nhất để hoàn thành một trong hai chương trình và được tính từ khi bắt đầu học chương trình thứ nhất.</w:t>
      </w:r>
      <w:proofErr w:type="gramEnd"/>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Thời gian tổ chức giảng dạy của trường bảo đảm yêu cầu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Thời gian tổ chức giảng dạy của trường từ 6 giờ đến 22 giờ hàng ngày;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Tổng thời lượng học tập theo thời khóa biểu đối với một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Trưởng phòng Tuyển sinh - Đào tạo kết </w:t>
      </w:r>
      <w:r w:rsidRPr="00EC3483">
        <w:rPr>
          <w:rFonts w:ascii="Times New Roman" w:eastAsia="Times New Roman" w:hAnsi="Times New Roman"/>
          <w:sz w:val="28"/>
          <w:szCs w:val="26"/>
          <w:lang w:val="vi-VN"/>
        </w:rPr>
        <w:lastRenderedPageBreak/>
        <w:t xml:space="preserve">hợp với các Trưởng khoa sắp xếp thời khóa biểu cho toàn trường, căn cứ vào số lượng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số lớp học cần tổ chức và điều kiện cơ sở vật chất của trường.</w:t>
      </w:r>
    </w:p>
    <w:p w:rsidR="005E465D" w:rsidRPr="00EC3483" w:rsidRDefault="005E465D" w:rsidP="005E465D">
      <w:pPr>
        <w:shd w:val="clear" w:color="auto" w:fill="FFFFFF"/>
        <w:spacing w:before="120" w:after="150" w:line="240" w:lineRule="auto"/>
        <w:ind w:firstLine="567"/>
        <w:rPr>
          <w:rFonts w:ascii="Times New Roman" w:eastAsia="Times New Roman" w:hAnsi="Times New Roman"/>
          <w:sz w:val="28"/>
          <w:szCs w:val="26"/>
        </w:rPr>
      </w:pPr>
      <w:bookmarkStart w:id="5" w:name="dieu_4"/>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4. Địa điểm đào tạo</w:t>
      </w:r>
      <w:bookmarkEnd w:id="5"/>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Địa điểm đào tạo được thực hiện tại Trường </w:t>
      </w:r>
      <w:r w:rsidRPr="00EC3483">
        <w:rPr>
          <w:rFonts w:ascii="Times New Roman" w:eastAsia="Times New Roman" w:hAnsi="Times New Roman"/>
          <w:sz w:val="28"/>
          <w:szCs w:val="26"/>
        </w:rPr>
        <w:t xml:space="preserve">Cao đẳng Lý Tự Trọng </w:t>
      </w:r>
      <w:r>
        <w:rPr>
          <w:rFonts w:ascii="Times New Roman" w:eastAsia="Times New Roman" w:hAnsi="Times New Roman"/>
          <w:sz w:val="28"/>
          <w:szCs w:val="26"/>
        </w:rPr>
        <w:t>Thành phố Hồ Chí Minh,</w:t>
      </w:r>
      <w:r w:rsidRPr="00EC3483">
        <w:rPr>
          <w:rFonts w:ascii="Times New Roman" w:eastAsia="Times New Roman" w:hAnsi="Times New Roman"/>
          <w:sz w:val="28"/>
          <w:szCs w:val="26"/>
        </w:rPr>
        <w:t xml:space="preserve"> số 390 Hoàng Văn Thụ, phường 4, quận Tân Bình, TP.HCM</w:t>
      </w:r>
      <w:r w:rsidRPr="00EC3483">
        <w:rPr>
          <w:rFonts w:ascii="Times New Roman" w:eastAsia="Times New Roman" w:hAnsi="Times New Roman"/>
          <w:sz w:val="28"/>
          <w:szCs w:val="26"/>
          <w:lang w:val="vi-VN"/>
        </w:rPr>
        <w:t>. Trong đó, nhà trường có thể tổ chức giảng dạy ngoài phạm vi của trường các nội dung về</w:t>
      </w:r>
      <w:r w:rsidRPr="00EC3483">
        <w:rPr>
          <w:rFonts w:ascii="Times New Roman" w:eastAsia="Times New Roman" w:hAnsi="Times New Roman"/>
          <w:sz w:val="28"/>
          <w:szCs w:val="26"/>
        </w:rPr>
        <w:t xml:space="preserve"> A</w:t>
      </w:r>
      <w:r w:rsidRPr="00EC3483">
        <w:rPr>
          <w:rFonts w:ascii="Times New Roman" w:eastAsia="Times New Roman" w:hAnsi="Times New Roman"/>
          <w:sz w:val="28"/>
          <w:szCs w:val="26"/>
          <w:lang w:val="vi-VN"/>
        </w:rPr>
        <w:t xml:space="preserve">n ninh - quốc phòng, </w:t>
      </w:r>
      <w:r w:rsidRPr="00EC3483">
        <w:rPr>
          <w:rFonts w:ascii="Times New Roman" w:eastAsia="Times New Roman" w:hAnsi="Times New Roman"/>
          <w:sz w:val="28"/>
          <w:szCs w:val="26"/>
        </w:rPr>
        <w:t xml:space="preserve">thực tập tốt nghiệp </w:t>
      </w:r>
      <w:r w:rsidRPr="00EC3483">
        <w:rPr>
          <w:rFonts w:ascii="Times New Roman" w:eastAsia="Times New Roman" w:hAnsi="Times New Roman"/>
          <w:sz w:val="28"/>
          <w:szCs w:val="26"/>
          <w:lang w:val="vi-VN"/>
        </w:rPr>
        <w:t>trên cơ sở bảo đảm chất lượng đào tạo.</w:t>
      </w:r>
    </w:p>
    <w:p w:rsidR="005E465D"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Việc thi kết thúc môn học, thi tốt nghiệp phải được thực hiện tại trường.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5. Kế hoạch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Căn cứ vào khối lượng kiến thức, yêu cầu kỹ năng quy định của chương trình, </w:t>
      </w:r>
      <w:r w:rsidRPr="00EC3483">
        <w:rPr>
          <w:rFonts w:ascii="Times New Roman" w:eastAsia="Times New Roman" w:hAnsi="Times New Roman"/>
          <w:sz w:val="28"/>
          <w:szCs w:val="26"/>
        </w:rPr>
        <w:t xml:space="preserve">trưởng khoa chuyên môn trình </w:t>
      </w:r>
      <w:r w:rsidRPr="00EC3483">
        <w:rPr>
          <w:rFonts w:ascii="Times New Roman" w:eastAsia="Times New Roman" w:hAnsi="Times New Roman"/>
          <w:sz w:val="28"/>
          <w:szCs w:val="26"/>
          <w:lang w:val="vi-VN"/>
        </w:rPr>
        <w:t xml:space="preserve">hiệu trưởng </w:t>
      </w:r>
      <w:r w:rsidRPr="00EC3483">
        <w:rPr>
          <w:rFonts w:ascii="Times New Roman" w:eastAsia="Times New Roman" w:hAnsi="Times New Roman"/>
          <w:sz w:val="28"/>
          <w:szCs w:val="26"/>
        </w:rPr>
        <w:t xml:space="preserve">duyệt </w:t>
      </w:r>
      <w:r w:rsidRPr="00EC3483">
        <w:rPr>
          <w:rFonts w:ascii="Times New Roman" w:eastAsia="Times New Roman" w:hAnsi="Times New Roman"/>
          <w:sz w:val="28"/>
          <w:szCs w:val="26"/>
          <w:lang w:val="vi-VN"/>
        </w:rPr>
        <w:t>phân bố số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cho từng năm học, học kỳ</w:t>
      </w:r>
      <w:r w:rsidRPr="00EC3483">
        <w:rPr>
          <w:rFonts w:ascii="Times New Roman" w:eastAsia="Times New Roman" w:hAnsi="Times New Roman"/>
          <w:sz w:val="28"/>
          <w:szCs w:val="26"/>
        </w:rPr>
        <w:t xml:space="preserve"> và được thể hiện trong chương trình đào tạo của từng ngành</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2. Trước khi bắt đầu một khóa học, năm học, học kỳ, trường phải công bố công khai kế hoạch đào tạo đối với khóa học, năm học, học kỳ đó. Kế hoạch đào tạo cho từng khóa học, năm học, học kỳ thể hiện </w:t>
      </w:r>
      <w:r w:rsidRPr="00EC3483">
        <w:rPr>
          <w:rFonts w:ascii="Times New Roman" w:eastAsia="Times New Roman" w:hAnsi="Times New Roman"/>
          <w:sz w:val="28"/>
          <w:szCs w:val="26"/>
        </w:rPr>
        <w:t xml:space="preserve">ít nhất </w:t>
      </w:r>
      <w:r w:rsidRPr="00EC3483">
        <w:rPr>
          <w:rFonts w:ascii="Times New Roman" w:eastAsia="Times New Roman" w:hAnsi="Times New Roman"/>
          <w:sz w:val="28"/>
          <w:szCs w:val="26"/>
          <w:lang w:val="vi-VN"/>
        </w:rPr>
        <w:t>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b/>
          <w:bCs/>
          <w:sz w:val="28"/>
          <w:szCs w:val="26"/>
        </w:rPr>
        <w:t>2.3.2. T</w:t>
      </w:r>
      <w:r w:rsidRPr="00EC3483">
        <w:rPr>
          <w:rFonts w:ascii="Times New Roman" w:eastAsia="Times New Roman" w:hAnsi="Times New Roman"/>
          <w:b/>
          <w:bCs/>
          <w:sz w:val="28"/>
          <w:szCs w:val="26"/>
        </w:rPr>
        <w:t xml:space="preserve">ổ chức đào tạo </w:t>
      </w:r>
      <w:proofErr w:type="gramStart"/>
      <w:r w:rsidRPr="00EC3483">
        <w:rPr>
          <w:rFonts w:ascii="Times New Roman" w:eastAsia="Times New Roman" w:hAnsi="Times New Roman"/>
          <w:b/>
          <w:bCs/>
          <w:sz w:val="28"/>
          <w:szCs w:val="26"/>
        </w:rPr>
        <w:t>theo</w:t>
      </w:r>
      <w:proofErr w:type="gramEnd"/>
      <w:r w:rsidRPr="00EC3483">
        <w:rPr>
          <w:rFonts w:ascii="Times New Roman" w:eastAsia="Times New Roman" w:hAnsi="Times New Roman"/>
          <w:b/>
          <w:bCs/>
          <w:sz w:val="28"/>
          <w:szCs w:val="26"/>
        </w:rPr>
        <w:t xml:space="preserve"> phương thức tích lũy tín chỉ</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bookmarkStart w:id="6" w:name="dieu_6"/>
      <w:r>
        <w:rPr>
          <w:rFonts w:ascii="Times New Roman" w:eastAsia="Times New Roman" w:hAnsi="Times New Roman"/>
          <w:b/>
          <w:bCs/>
          <w:sz w:val="28"/>
          <w:szCs w:val="26"/>
        </w:rPr>
        <w:t>2.3.2.1</w:t>
      </w:r>
      <w:r w:rsidRPr="00EC3483">
        <w:rPr>
          <w:rFonts w:ascii="Times New Roman" w:eastAsia="Times New Roman" w:hAnsi="Times New Roman"/>
          <w:b/>
          <w:bCs/>
          <w:sz w:val="28"/>
          <w:szCs w:val="26"/>
          <w:lang w:val="vi-VN"/>
        </w:rPr>
        <w:t>. Đăng ký nhập học</w:t>
      </w:r>
      <w:bookmarkEnd w:id="6"/>
    </w:p>
    <w:p w:rsidR="005E465D" w:rsidRPr="002A05F4"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Khi đăng ký nhập học </w:t>
      </w:r>
      <w:r w:rsidRPr="00EC3483">
        <w:rPr>
          <w:rFonts w:ascii="Times New Roman" w:eastAsia="Times New Roman" w:hAnsi="Times New Roman"/>
          <w:sz w:val="28"/>
          <w:szCs w:val="26"/>
        </w:rPr>
        <w:t>người học</w:t>
      </w:r>
      <w:r w:rsidRPr="00EC3483">
        <w:rPr>
          <w:rFonts w:ascii="Times New Roman" w:eastAsia="Times New Roman" w:hAnsi="Times New Roman"/>
          <w:sz w:val="28"/>
          <w:szCs w:val="26"/>
          <w:lang w:val="vi-VN"/>
        </w:rPr>
        <w:t xml:space="preserve"> phải nộp các giấy tờ theo quy định </w:t>
      </w:r>
      <w:r w:rsidRPr="00EC3483">
        <w:rPr>
          <w:rFonts w:ascii="Times New Roman" w:eastAsia="Times New Roman" w:hAnsi="Times New Roman"/>
          <w:sz w:val="28"/>
          <w:szCs w:val="26"/>
        </w:rPr>
        <w:t xml:space="preserve">tại Quy chế tuyển sinh </w:t>
      </w:r>
      <w:r w:rsidRPr="00EC3483">
        <w:rPr>
          <w:rFonts w:ascii="Times New Roman" w:eastAsia="Times New Roman" w:hAnsi="Times New Roman"/>
          <w:sz w:val="28"/>
          <w:szCs w:val="26"/>
          <w:lang w:val="vi-VN"/>
        </w:rPr>
        <w:t xml:space="preserve">hiện hành. Tất cả giấy tờ nhập học phải được xếp vào túi hồ sơ của từng cá nhân </w:t>
      </w:r>
      <w:r w:rsidRPr="002A05F4">
        <w:rPr>
          <w:rFonts w:ascii="Times New Roman" w:eastAsia="Times New Roman" w:hAnsi="Times New Roman"/>
          <w:sz w:val="28"/>
          <w:szCs w:val="26"/>
          <w:lang w:val="vi-VN"/>
        </w:rPr>
        <w:t xml:space="preserve">và được quản lý tại </w:t>
      </w:r>
      <w:r w:rsidRPr="002A05F4">
        <w:rPr>
          <w:rFonts w:ascii="Times New Roman" w:eastAsia="Times New Roman" w:hAnsi="Times New Roman"/>
          <w:sz w:val="28"/>
          <w:szCs w:val="26"/>
        </w:rPr>
        <w:t>phòng Công tác chính trị - Học sinh Sinh viên của trường</w:t>
      </w:r>
      <w:r w:rsidRPr="002A05F4">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Sau khi xem xét đủ điều kiện nhập học, </w:t>
      </w:r>
      <w:r w:rsidRPr="00EC3483">
        <w:rPr>
          <w:rFonts w:ascii="Times New Roman" w:eastAsia="Times New Roman" w:hAnsi="Times New Roman"/>
          <w:sz w:val="28"/>
          <w:szCs w:val="26"/>
        </w:rPr>
        <w:t xml:space="preserve">phòng Tuyển sinh – Đào tạo trình </w:t>
      </w:r>
      <w:r w:rsidRPr="00EC3483">
        <w:rPr>
          <w:rFonts w:ascii="Times New Roman" w:eastAsia="Times New Roman" w:hAnsi="Times New Roman"/>
          <w:sz w:val="28"/>
          <w:szCs w:val="26"/>
          <w:lang w:val="vi-VN"/>
        </w:rPr>
        <w:t xml:space="preserve">Hiệu trưởng ký quyết định công nhận người đến học là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chính thức của trường</w:t>
      </w:r>
      <w:r w:rsidRPr="00EC3483">
        <w:rPr>
          <w:rFonts w:ascii="Times New Roman" w:eastAsia="Times New Roman" w:hAnsi="Times New Roman"/>
          <w:sz w:val="28"/>
          <w:szCs w:val="26"/>
        </w:rPr>
        <w:t xml:space="preserve"> và </w:t>
      </w:r>
      <w:r w:rsidRPr="00EC3483">
        <w:rPr>
          <w:rFonts w:ascii="Times New Roman" w:eastAsia="Times New Roman" w:hAnsi="Times New Roman"/>
          <w:sz w:val="28"/>
          <w:szCs w:val="26"/>
          <w:lang w:val="vi-VN"/>
        </w:rPr>
        <w:t>cấp</w:t>
      </w:r>
      <w:r>
        <w:rPr>
          <w:rFonts w:ascii="Times New Roman" w:eastAsia="Times New Roman" w:hAnsi="Times New Roman"/>
          <w:sz w:val="28"/>
          <w:szCs w:val="26"/>
        </w:rPr>
        <w:t xml:space="preserve"> t</w:t>
      </w:r>
      <w:r w:rsidRPr="00EC3483">
        <w:rPr>
          <w:rFonts w:ascii="Times New Roman" w:eastAsia="Times New Roman" w:hAnsi="Times New Roman"/>
          <w:sz w:val="28"/>
          <w:szCs w:val="26"/>
        </w:rPr>
        <w:t>hẻ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Trường phải cung cấp đầy đủ các thông tin cho HSSV về mục tiêu, nội dung và kế hoạch học tập của các chương trình, quy chế đào tạo, nghĩa vụ và quyền lợi của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bookmarkStart w:id="7" w:name="dieu_7"/>
      <w:bookmarkStart w:id="8" w:name="dieu_19"/>
      <w:r>
        <w:rPr>
          <w:rFonts w:ascii="Times New Roman" w:eastAsia="Times New Roman" w:hAnsi="Times New Roman"/>
          <w:b/>
          <w:bCs/>
          <w:sz w:val="28"/>
          <w:szCs w:val="26"/>
        </w:rPr>
        <w:t>2.3.2.2</w:t>
      </w:r>
      <w:r w:rsidRPr="00EC3483">
        <w:rPr>
          <w:rFonts w:ascii="Times New Roman" w:eastAsia="Times New Roman" w:hAnsi="Times New Roman"/>
          <w:b/>
          <w:bCs/>
          <w:sz w:val="28"/>
          <w:szCs w:val="26"/>
          <w:lang w:val="vi-VN"/>
        </w:rPr>
        <w:t>. Tổ chức lớp học</w:t>
      </w:r>
      <w:bookmarkEnd w:id="8"/>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1. Lớp học của sinh viên được tổ chức dưới hai hình thức: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a) </w:t>
      </w:r>
      <w:r w:rsidRPr="00EC3483">
        <w:rPr>
          <w:rFonts w:ascii="Times New Roman" w:eastAsia="Times New Roman" w:hAnsi="Times New Roman"/>
          <w:sz w:val="28"/>
          <w:szCs w:val="26"/>
          <w:lang w:val="vi-VN"/>
        </w:rPr>
        <w:t xml:space="preserve">Lớp học ổn định, được tổ chức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khóa, ngành tuyển sinh. Phòng </w:t>
      </w:r>
      <w:r w:rsidRPr="00EC3483">
        <w:rPr>
          <w:rFonts w:ascii="Times New Roman" w:eastAsia="Times New Roman" w:hAnsi="Times New Roman"/>
          <w:sz w:val="28"/>
          <w:szCs w:val="26"/>
        </w:rPr>
        <w:t xml:space="preserve">Tuyển sinh – Đào tạo </w:t>
      </w:r>
      <w:r w:rsidRPr="00EC3483">
        <w:rPr>
          <w:rFonts w:ascii="Times New Roman" w:eastAsia="Times New Roman" w:hAnsi="Times New Roman"/>
          <w:sz w:val="28"/>
          <w:szCs w:val="26"/>
          <w:lang w:val="vi-VN"/>
        </w:rPr>
        <w:t xml:space="preserve">sắp xếp sinh viên trúng tuyển vào các lớp học ổn định. Đối với phần đông sinh viên lớp học ổn định được duy trì không thay đổi suốt cả khoá học.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lastRenderedPageBreak/>
        <w:t xml:space="preserve">b) </w:t>
      </w:r>
      <w:r w:rsidRPr="00EC3483">
        <w:rPr>
          <w:rFonts w:ascii="Times New Roman" w:eastAsia="Times New Roman" w:hAnsi="Times New Roman"/>
          <w:sz w:val="28"/>
          <w:szCs w:val="26"/>
          <w:lang w:val="vi-VN"/>
        </w:rPr>
        <w:t xml:space="preserve">Lớp học phần, được tổ chức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từng học phần dựa vào đăng ký khối lượng học tập của sinh viên ở từng học kỳ.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c) </w:t>
      </w:r>
      <w:r w:rsidRPr="00EC3483">
        <w:rPr>
          <w:rFonts w:ascii="Times New Roman" w:eastAsia="Times New Roman" w:hAnsi="Times New Roman"/>
          <w:sz w:val="28"/>
          <w:szCs w:val="26"/>
          <w:lang w:val="vi-VN"/>
        </w:rPr>
        <w:t>Số lượng sinh viên tối thiểu cho mỗi lớp học phần được quy định như sau: 5</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 sinh viên đối với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giáo dục đại cương, những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cơ sở ngành, kiến thức ngành, chuyên ngành, bổ trợ; 2</w:t>
      </w:r>
      <w:r w:rsidRPr="00EC3483">
        <w:rPr>
          <w:rFonts w:ascii="Times New Roman" w:eastAsia="Times New Roman" w:hAnsi="Times New Roman"/>
          <w:sz w:val="28"/>
          <w:szCs w:val="26"/>
        </w:rPr>
        <w:t>9</w:t>
      </w:r>
      <w:r w:rsidRPr="00EC3483">
        <w:rPr>
          <w:rFonts w:ascii="Times New Roman" w:eastAsia="Times New Roman" w:hAnsi="Times New Roman"/>
          <w:sz w:val="28"/>
          <w:szCs w:val="26"/>
          <w:lang w:val="vi-VN"/>
        </w:rPr>
        <w:t xml:space="preserve">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 học những học phần khác có lớp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Chương trình thực hiện theo phương thức tích lũy tín chỉ tổ chức đào tạo theo học kỳ, một năm tổ chức 2-3 học kỳ, tùy điều kiện cụ thể của trường.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b/>
          <w:bCs/>
          <w:sz w:val="28"/>
          <w:szCs w:val="26"/>
        </w:rPr>
        <w:t>2.3.2.3</w:t>
      </w:r>
      <w:r w:rsidRPr="00EC3483">
        <w:rPr>
          <w:rFonts w:ascii="Times New Roman" w:eastAsia="Times New Roman" w:hAnsi="Times New Roman"/>
          <w:b/>
          <w:bCs/>
          <w:sz w:val="28"/>
          <w:szCs w:val="26"/>
          <w:lang w:val="vi-VN"/>
        </w:rPr>
        <w:t>. Chuyển ngành, nghề đào tạo</w:t>
      </w:r>
      <w:bookmarkEnd w:id="7"/>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được chuyển ngành, nghề đào tạo đang học sang học một ngành, nghề đào tạo khác của trường.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Hiệu trưởng quyết định cho phép HSSV chuyển ngành, nghề đào tạo, bảo đảm các yêu cầu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có đơn đề nghị chuyển đổi ngành, nghề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HSSV khi đã được chuyển đổi sang ngành, nghề đào tạo khác thì phải dừng học ngành, nghề đào tạo trước khi chuyển đổi;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Pr="00EC3483">
        <w:rPr>
          <w:rFonts w:ascii="Times New Roman" w:eastAsia="Times New Roman" w:hAnsi="Times New Roman"/>
          <w:sz w:val="28"/>
          <w:szCs w:val="26"/>
          <w:lang w:val="vi-VN"/>
        </w:rPr>
        <w:t>) Không trong thời gian: tạm dừng chương trình đang học, bị nhà trường kỷ luật từ mức cảnh cáo trở lên, bị truy cứu trách nhiệm hình sự.</w:t>
      </w:r>
    </w:p>
    <w:p w:rsidR="005E465D" w:rsidRPr="00564824"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Thời gian học tối đa để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 xml:space="preserve">chuyển ngành, nghề đào tạo hoàn thành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3</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này và được tính từ khi bắt đầu nhập học ngành, nghề trước khi chuyển.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bookmarkStart w:id="9" w:name="dieu_8"/>
      <w:r>
        <w:rPr>
          <w:rFonts w:ascii="Times New Roman" w:eastAsia="Times New Roman" w:hAnsi="Times New Roman"/>
          <w:b/>
          <w:bCs/>
          <w:sz w:val="28"/>
          <w:szCs w:val="26"/>
        </w:rPr>
        <w:t>2.3.2.4</w:t>
      </w:r>
      <w:r w:rsidRPr="00EC3483">
        <w:rPr>
          <w:rFonts w:ascii="Times New Roman" w:eastAsia="Times New Roman" w:hAnsi="Times New Roman"/>
          <w:b/>
          <w:bCs/>
          <w:sz w:val="28"/>
          <w:szCs w:val="26"/>
          <w:lang w:val="vi-VN"/>
        </w:rPr>
        <w:t>. Học cùng lúc hai chương trình</w:t>
      </w:r>
      <w:bookmarkEnd w:id="9"/>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 xml:space="preserve">1. Học cùng lúc hai chương trình dành cho HSSV có đủ điều kiện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và có nhu cầu đăng ký học thêm một chương trình thứ hai của trường hoặc của đơn vị liên kết đào tạo với trường để khi đủ điều kiện tốt nghiệp được cấp hai bằng.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Điều kiện học cùng lúc hai chương trình: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có đơn đề nghị học cùng lúc hai chương trình;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Ngành, nghề đào tạo ở chương trình thứ hai phải khác ngành, nghề đào tạo ở chương trình thứ nhất;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Không trong thời gian: tạm dừng chương trình đang học, bị kỷ luật từ mức cảnh cáo trở lên, bị truy cứu trách nhiệm hình sự.</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HSSV thuộc diện bị buộc thôi học ở chương trình thứ nhất thì bị buộc thôi học ở chương trình thứ hai.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HSSV chỉ được xét tốt nghiệp chương trình thứ hai, nếu có đủ điều kiện tốt nghiệp ở chương trình thứ nhất.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5. Thời gian để HSSV hoàn thành hai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 xml:space="preserve">3 </w:t>
      </w:r>
      <w:r w:rsidRPr="00EC3483">
        <w:rPr>
          <w:rFonts w:ascii="Times New Roman" w:eastAsia="Times New Roman" w:hAnsi="Times New Roman"/>
          <w:sz w:val="28"/>
          <w:szCs w:val="26"/>
          <w:lang w:val="vi-VN"/>
        </w:rPr>
        <w:t xml:space="preserve">của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bookmarkStart w:id="10" w:name="dieu_9"/>
      <w:r>
        <w:rPr>
          <w:rFonts w:ascii="Times New Roman" w:eastAsia="Times New Roman" w:hAnsi="Times New Roman"/>
          <w:b/>
          <w:bCs/>
          <w:sz w:val="28"/>
          <w:szCs w:val="26"/>
        </w:rPr>
        <w:t>2.3.2.5</w:t>
      </w:r>
      <w:r w:rsidRPr="00EC3483">
        <w:rPr>
          <w:rFonts w:ascii="Times New Roman" w:eastAsia="Times New Roman" w:hAnsi="Times New Roman"/>
          <w:b/>
          <w:bCs/>
          <w:sz w:val="28"/>
          <w:szCs w:val="26"/>
          <w:lang w:val="vi-VN"/>
        </w:rPr>
        <w:t>. Nghỉ học tạm thời, nghỉ ốm</w:t>
      </w:r>
      <w:bookmarkEnd w:id="10"/>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được tạm dừng chương trình đang học và được bảo lưu điểm học tập nếu thuộc một trong các trường hợp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Được cơ quan nhà nước có thẩm quyền điều động thực hiện nhiệm vụ an ninh - quốc phòng;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Trong thời gian bị kỷ luật ở mức đình chỉ học tập có thời hạn;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e</w:t>
      </w:r>
      <w:r w:rsidRPr="00EC3483">
        <w:rPr>
          <w:rFonts w:ascii="Times New Roman" w:eastAsia="Times New Roman" w:hAnsi="Times New Roman"/>
          <w:sz w:val="28"/>
          <w:szCs w:val="26"/>
          <w:lang w:val="vi-VN"/>
        </w:rPr>
        <w:t>) Vì lý do khác không được quy định tại điểm a, b, c, d của khoản này: HSSV phải học xong ít nhất học kỳ thứ nhất tại trường; không thuộc trường hợp bị buộc thôi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Vì lý do sức khỏe không bảo đảm để học môn học đó và phải có giấy xác nhận của cơ sở y tế nơi HSSV đó khám hoặc điều trị;</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Có lý do khác không thể tham gia hoàn thành môn học đó, kèm theo minh chứng cụ thể và phải được hiệu trưởng chấp thuận.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HSSV không thuộc trường hợp quy định tại </w:t>
      </w:r>
      <w:r w:rsidRPr="005F56ED">
        <w:rPr>
          <w:rFonts w:ascii="Times New Roman" w:eastAsia="Times New Roman" w:hAnsi="Times New Roman"/>
          <w:sz w:val="28"/>
          <w:szCs w:val="26"/>
          <w:lang w:val="vi-VN"/>
        </w:rPr>
        <w:t xml:space="preserve">khoản 1, 2 của </w:t>
      </w:r>
      <w:r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trong trường hợp có lý do chính đáng thì được nghỉ học đột xuất </w:t>
      </w:r>
      <w:r w:rsidRPr="00EC3483">
        <w:rPr>
          <w:rFonts w:ascii="Times New Roman" w:eastAsia="Times New Roman" w:hAnsi="Times New Roman"/>
          <w:sz w:val="28"/>
          <w:szCs w:val="26"/>
        </w:rPr>
        <w:t xml:space="preserve">và </w:t>
      </w:r>
      <w:r w:rsidRPr="00EC3483">
        <w:rPr>
          <w:rFonts w:ascii="Times New Roman" w:hAnsi="Times New Roman"/>
          <w:sz w:val="28"/>
          <w:szCs w:val="26"/>
        </w:rPr>
        <w:t xml:space="preserve">phải viết đơn xin phép theo nội quy của nhà trường, kèm theo minh chứng cụ thể và phải được chấp thuận thì được tính nghỉ học có phép </w:t>
      </w:r>
      <w:r w:rsidRPr="00EC3483">
        <w:rPr>
          <w:rFonts w:ascii="Times New Roman" w:eastAsia="Times New Roman" w:hAnsi="Times New Roman"/>
          <w:sz w:val="28"/>
          <w:szCs w:val="26"/>
          <w:lang w:val="vi-VN"/>
        </w:rPr>
        <w:t>và phải hoàn thành nhiệm vụ học tập theo quy định, đồng thời phải bảo đảm điều kiện dự thi kết thúc môn học mới được dự thi kết thúc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Thời gian nghỉ học tạm thời được tính vào thời gian tối đa để HSSV hoàn thành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 xml:space="preserve">3 của </w:t>
      </w:r>
      <w:r w:rsidRPr="005F56ED">
        <w:rPr>
          <w:rFonts w:ascii="Times New Roman" w:eastAsia="Times New Roman" w:hAnsi="Times New Roman"/>
          <w:sz w:val="28"/>
          <w:szCs w:val="26"/>
        </w:rPr>
        <w:t>Quy chế đào tạo</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5. HSSV nghỉ học tạm thời phải thực hiện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hướng dẫn trong Sổ tay giáo dục định hướng.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bookmarkStart w:id="11" w:name="dieu_10"/>
      <w:r>
        <w:rPr>
          <w:rFonts w:ascii="Times New Roman" w:eastAsia="Times New Roman" w:hAnsi="Times New Roman"/>
          <w:b/>
          <w:bCs/>
          <w:sz w:val="28"/>
          <w:szCs w:val="26"/>
        </w:rPr>
        <w:t>2.3.2.6</w:t>
      </w:r>
      <w:r w:rsidRPr="00EC3483">
        <w:rPr>
          <w:rFonts w:ascii="Times New Roman" w:eastAsia="Times New Roman" w:hAnsi="Times New Roman"/>
          <w:b/>
          <w:bCs/>
          <w:sz w:val="28"/>
          <w:szCs w:val="26"/>
          <w:lang w:val="vi-VN"/>
        </w:rPr>
        <w:t>. Miễn trừ, bảo lưu kết quả học tập</w:t>
      </w:r>
      <w:bookmarkEnd w:id="11"/>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3</w:t>
      </w:r>
      <w:r w:rsidRPr="00EC3483">
        <w:rPr>
          <w:rFonts w:ascii="Times New Roman" w:eastAsia="Times New Roman" w:hAnsi="Times New Roman"/>
          <w:sz w:val="28"/>
          <w:szCs w:val="26"/>
          <w:lang w:val="vi-VN"/>
        </w:rPr>
        <w:t>. Được miễn học, miễn thi kết thúc môn học</w:t>
      </w:r>
      <w:r w:rsidRPr="00EC3483">
        <w:rPr>
          <w:rFonts w:ascii="Times New Roman" w:eastAsia="Times New Roman" w:hAnsi="Times New Roman"/>
          <w:sz w:val="28"/>
          <w:szCs w:val="26"/>
        </w:rPr>
        <w:t xml:space="preserve"> văn hóa t</w:t>
      </w:r>
      <w:r w:rsidRPr="00EC3483">
        <w:rPr>
          <w:rFonts w:ascii="Times New Roman" w:eastAsia="Times New Roman" w:hAnsi="Times New Roman"/>
          <w:sz w:val="28"/>
          <w:szCs w:val="26"/>
          <w:lang w:val="vi-VN"/>
        </w:rPr>
        <w:t xml:space="preserve">rong trường hợp HSSV đã </w:t>
      </w:r>
      <w:r w:rsidRPr="00EC3483">
        <w:rPr>
          <w:rFonts w:ascii="Times New Roman" w:eastAsia="Times New Roman" w:hAnsi="Times New Roman"/>
          <w:sz w:val="28"/>
          <w:szCs w:val="26"/>
        </w:rPr>
        <w:t xml:space="preserve">học và đạt yêu cầu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chương trình THPT</w:t>
      </w:r>
      <w:r w:rsidRPr="00EC3483">
        <w:rPr>
          <w:rFonts w:ascii="Times New Roman" w:eastAsia="Times New Roman" w:hAnsi="Times New Roman"/>
          <w:sz w:val="28"/>
          <w:szCs w:val="26"/>
          <w:lang w:val="vi-VN"/>
        </w:rPr>
        <w:t xml:space="preserve">; miễn thi tốt nghiệp môn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 xml:space="preserve">trong trường hợp HSSV đã </w:t>
      </w:r>
      <w:r w:rsidRPr="00EC3483">
        <w:rPr>
          <w:rFonts w:ascii="Times New Roman" w:eastAsia="Times New Roman" w:hAnsi="Times New Roman"/>
          <w:sz w:val="28"/>
          <w:szCs w:val="26"/>
        </w:rPr>
        <w:t xml:space="preserve">dự thi tốt nghiệp và đạt </w:t>
      </w:r>
      <w:r w:rsidRPr="00EC3483">
        <w:rPr>
          <w:rFonts w:ascii="Times New Roman" w:eastAsia="Times New Roman" w:hAnsi="Times New Roman"/>
          <w:sz w:val="28"/>
          <w:szCs w:val="26"/>
          <w:lang w:val="vi-VN"/>
        </w:rPr>
        <w:t>yêu cầu.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4</w:t>
      </w:r>
      <w:r w:rsidRPr="00EC3483">
        <w:rPr>
          <w:rFonts w:ascii="Times New Roman" w:eastAsia="Times New Roman" w:hAnsi="Times New Roman"/>
          <w:sz w:val="28"/>
          <w:szCs w:val="26"/>
          <w:lang w:val="vi-VN"/>
        </w:rPr>
        <w:t>.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6</w:t>
      </w:r>
      <w:r w:rsidRPr="00EC3483">
        <w:rPr>
          <w:rFonts w:ascii="Times New Roman" w:eastAsia="Times New Roman" w:hAnsi="Times New Roman"/>
          <w:sz w:val="28"/>
          <w:szCs w:val="26"/>
          <w:lang w:val="vi-VN"/>
        </w:rPr>
        <w:t>.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 HSSV có giấy xác nhận khuyết tật theo quy định của Luật Người khuyết tật được hiệu trưởng xem xét, quyết định cho miễn, giảm học một số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hoặc miễn, giảm một số nội dung và hoạt động giáo dục mà khả năng cá nhân không thể đáp ứng được.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Bảo lưu điểm, công nhận kết quả học tập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Thời gian được bảo lưu kết quả học tập không quá 5 năm.</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10</w:t>
      </w:r>
      <w:r w:rsidRPr="00EC3483">
        <w:rPr>
          <w:rFonts w:ascii="Times New Roman" w:eastAsia="Times New Roman" w:hAnsi="Times New Roman"/>
          <w:sz w:val="28"/>
          <w:szCs w:val="26"/>
          <w:lang w:val="vi-VN"/>
        </w:rPr>
        <w:t>. HSSV có nhu cầu được miễn trừ, bảo lưu kết quả học tập phải có đơn đề nghị Hiệu trưởng xem xét, quyết định khi nhập học và trước mỗi kỳ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bookmarkStart w:id="12" w:name="dieu_11"/>
      <w:r>
        <w:rPr>
          <w:rFonts w:ascii="Times New Roman" w:eastAsia="Times New Roman" w:hAnsi="Times New Roman"/>
          <w:b/>
          <w:bCs/>
          <w:sz w:val="28"/>
          <w:szCs w:val="26"/>
        </w:rPr>
        <w:t>2.3.2.7</w:t>
      </w:r>
      <w:r w:rsidRPr="00EC3483">
        <w:rPr>
          <w:rFonts w:ascii="Times New Roman" w:eastAsia="Times New Roman" w:hAnsi="Times New Roman"/>
          <w:b/>
          <w:bCs/>
          <w:sz w:val="28"/>
          <w:szCs w:val="26"/>
          <w:lang w:val="vi-VN"/>
        </w:rPr>
        <w:t>. Chuyển trường</w:t>
      </w:r>
      <w:bookmarkEnd w:id="12"/>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Có đơn đề nghị chuyển trường;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Không trong thời gian: bị kỷ luật từ mức cảnh cáo trở lên, bị truy cứu trách nhiệm hình sự;</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Đã hoàn thành ít nhất một học kỳ tại trường nơi chuyển đi nhưng không vào học kỳ cuối cùng của khóa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Khi chuyển sang trường nơi chuyển đến phải học đúng ngành, nghề đang học tại trường nơi chuyển đi và có cùng hình thức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Hiệu trưởng trường có HSSV xin chuyển đến quyết định việc tiếp nhận hoặc không tiếp nhận công nhận hoặc không công nhận kết quả học tập của HSSV ở trường nơi chuyển đến.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lastRenderedPageBreak/>
        <w:t>4. Thời gian tối đa cho HSSV chuyển trường hoàn thành chương trình được tính từ thời điểm nhập học ở trường nơi chuyển đi.</w:t>
      </w:r>
    </w:p>
    <w:p w:rsidR="005E465D" w:rsidRPr="00030A7D"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13" w:name="dieu_20"/>
      <w:r w:rsidRPr="00030A7D">
        <w:rPr>
          <w:rFonts w:ascii="Times New Roman" w:eastAsia="Times New Roman" w:hAnsi="Times New Roman"/>
          <w:b/>
          <w:bCs/>
          <w:sz w:val="28"/>
          <w:szCs w:val="26"/>
        </w:rPr>
        <w:t>2.3.2.8</w:t>
      </w:r>
      <w:r w:rsidRPr="00030A7D">
        <w:rPr>
          <w:rFonts w:ascii="Times New Roman" w:eastAsia="Times New Roman" w:hAnsi="Times New Roman"/>
          <w:b/>
          <w:bCs/>
          <w:sz w:val="28"/>
          <w:szCs w:val="26"/>
          <w:lang w:val="vi-VN"/>
        </w:rPr>
        <w:t>. Đăng ký khối lượng học tập</w:t>
      </w:r>
      <w:bookmarkEnd w:id="13"/>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Có </w:t>
      </w:r>
      <w:r w:rsidRPr="00EC3483">
        <w:rPr>
          <w:rFonts w:ascii="Times New Roman" w:eastAsia="Times New Roman" w:hAnsi="Times New Roman"/>
          <w:sz w:val="28"/>
          <w:szCs w:val="26"/>
        </w:rPr>
        <w:t>2</w:t>
      </w:r>
      <w:r w:rsidRPr="00EC3483">
        <w:rPr>
          <w:rFonts w:ascii="Times New Roman" w:eastAsia="Times New Roman" w:hAnsi="Times New Roman"/>
          <w:sz w:val="28"/>
          <w:szCs w:val="26"/>
          <w:lang w:val="vi-VN"/>
        </w:rPr>
        <w:t xml:space="preserve"> hình thức đăng ký các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sẽ học trong mỗi học kỳ: đăng ký bình thường và đăng ký muộn.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Đăng ký bình thường là hình thức đăng ký được thực hiện trước thời điểm bắt đầu học kỳ 2 tuần;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c) Phòng Tuyển sinh – Đào tạo căn cứ kế hoạch giảng dạy trong từng học kỳ của từng ngành, thực hiện đăng ký môn học cho HSSV. </w:t>
      </w:r>
      <w:proofErr w:type="gramStart"/>
      <w:r w:rsidRPr="00EC3483">
        <w:rPr>
          <w:rFonts w:ascii="Times New Roman" w:eastAsia="Times New Roman" w:hAnsi="Times New Roman"/>
          <w:sz w:val="28"/>
          <w:szCs w:val="26"/>
        </w:rPr>
        <w:t>Trong trường hợp học lại, HSSV phải đăng ký trực tiếp tại phòng Tuyển sinh –</w:t>
      </w:r>
      <w:r>
        <w:rPr>
          <w:rFonts w:ascii="Times New Roman" w:eastAsia="Times New Roman" w:hAnsi="Times New Roman"/>
          <w:sz w:val="28"/>
          <w:szCs w:val="26"/>
        </w:rPr>
        <w:t xml:space="preserve"> </w:t>
      </w:r>
      <w:r w:rsidRPr="00EC3483">
        <w:rPr>
          <w:rFonts w:ascii="Times New Roman" w:eastAsia="Times New Roman" w:hAnsi="Times New Roman"/>
          <w:sz w:val="28"/>
          <w:szCs w:val="26"/>
        </w:rPr>
        <w:t>Đào tạo.</w:t>
      </w:r>
      <w:proofErr w:type="gramEnd"/>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Khối lượng học tập tối thiểu mà mỗi HSSV phải đăng ký trong mỗi học kỳ được quy định như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14 tín chỉ cho mỗi học kỳ, trừ học kỳ cuối khóa học, đối với những HSSV xếp loại kết quả học tập từ trung bình trở lên;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10 tín chỉ cho mỗi học kỳ, trừ học kỳ cuối khóa học, đối với những HSSV xếp loại kết quả học tập loại yếu.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Không quy định khối lượng học tập tối thiểu đối với HSSV ở học kỳ phụ.</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5. HSSV được quyền đăng ký học lại đối với các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bị điểm </w:t>
      </w:r>
      <w:r w:rsidRPr="00EC3483">
        <w:rPr>
          <w:rFonts w:ascii="Times New Roman" w:eastAsia="Times New Roman" w:hAnsi="Times New Roman"/>
          <w:sz w:val="28"/>
          <w:szCs w:val="26"/>
        </w:rPr>
        <w:t>4 đến 5,4</w:t>
      </w:r>
      <w:r w:rsidRPr="00EC3483">
        <w:rPr>
          <w:rFonts w:ascii="Times New Roman" w:eastAsia="Times New Roman" w:hAnsi="Times New Roman"/>
          <w:sz w:val="28"/>
          <w:szCs w:val="26"/>
          <w:lang w:val="vi-VN"/>
        </w:rPr>
        <w:t xml:space="preserve"> theo quy định tại Điều 2</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 để cải thiện điểm trung bình chung tích lũy.</w:t>
      </w:r>
    </w:p>
    <w:p w:rsidR="005E465D" w:rsidRPr="00030A7D"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14" w:name="dieu_21"/>
      <w:r w:rsidRPr="00030A7D">
        <w:rPr>
          <w:rFonts w:ascii="Times New Roman" w:eastAsia="Times New Roman" w:hAnsi="Times New Roman"/>
          <w:b/>
          <w:bCs/>
          <w:sz w:val="28"/>
          <w:szCs w:val="26"/>
        </w:rPr>
        <w:t>2.3.2.9</w:t>
      </w:r>
      <w:r w:rsidRPr="00030A7D">
        <w:rPr>
          <w:rFonts w:ascii="Times New Roman" w:eastAsia="Times New Roman" w:hAnsi="Times New Roman"/>
          <w:b/>
          <w:bCs/>
          <w:sz w:val="28"/>
          <w:szCs w:val="26"/>
          <w:lang w:val="vi-VN"/>
        </w:rPr>
        <w:t>. Rút bớt môn h</w:t>
      </w:r>
      <w:r w:rsidRPr="00030A7D">
        <w:rPr>
          <w:rFonts w:ascii="Times New Roman" w:eastAsia="Times New Roman" w:hAnsi="Times New Roman"/>
          <w:b/>
          <w:bCs/>
          <w:sz w:val="28"/>
          <w:szCs w:val="26"/>
        </w:rPr>
        <w:t>ọ</w:t>
      </w:r>
      <w:r w:rsidRPr="00030A7D">
        <w:rPr>
          <w:rFonts w:ascii="Times New Roman" w:eastAsia="Times New Roman" w:hAnsi="Times New Roman"/>
          <w:b/>
          <w:bCs/>
          <w:sz w:val="28"/>
          <w:szCs w:val="26"/>
          <w:lang w:val="vi-VN"/>
        </w:rPr>
        <w:t>c</w:t>
      </w:r>
      <w:r w:rsidRPr="00030A7D">
        <w:rPr>
          <w:rFonts w:ascii="Times New Roman" w:eastAsia="Times New Roman" w:hAnsi="Times New Roman"/>
          <w:b/>
          <w:bCs/>
          <w:sz w:val="28"/>
          <w:szCs w:val="26"/>
        </w:rPr>
        <w:t xml:space="preserve"> </w:t>
      </w:r>
      <w:r w:rsidRPr="00030A7D">
        <w:rPr>
          <w:rFonts w:ascii="Times New Roman" w:eastAsia="Times New Roman" w:hAnsi="Times New Roman"/>
          <w:b/>
          <w:bCs/>
          <w:sz w:val="28"/>
          <w:szCs w:val="26"/>
          <w:lang w:val="vi-VN"/>
        </w:rPr>
        <w:t>đã đăng ký</w:t>
      </w:r>
      <w:bookmarkEnd w:id="14"/>
    </w:p>
    <w:p w:rsidR="005E465D"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Việc rút bớt môn học trong khối lượng học tập đã đăng ký được thực hiện </w:t>
      </w:r>
      <w:r w:rsidRPr="00EC3483">
        <w:rPr>
          <w:rFonts w:ascii="Times New Roman" w:eastAsia="Times New Roman" w:hAnsi="Times New Roman"/>
          <w:sz w:val="28"/>
          <w:szCs w:val="26"/>
        </w:rPr>
        <w:t>không muộn quá</w:t>
      </w:r>
      <w:r w:rsidRPr="00EC3483">
        <w:rPr>
          <w:rFonts w:ascii="Times New Roman" w:eastAsia="Times New Roman" w:hAnsi="Times New Roman"/>
          <w:sz w:val="28"/>
          <w:szCs w:val="26"/>
          <w:lang w:val="vi-VN"/>
        </w:rPr>
        <w:t xml:space="preserve"> 2 tuần kể từ đầu học kỳ chính, </w:t>
      </w:r>
      <w:r w:rsidRPr="00EC3483">
        <w:rPr>
          <w:rFonts w:ascii="Times New Roman" w:eastAsia="Times New Roman" w:hAnsi="Times New Roman"/>
          <w:sz w:val="28"/>
          <w:szCs w:val="26"/>
        </w:rPr>
        <w:t>không muộn quá</w:t>
      </w:r>
      <w:r w:rsidRPr="00EC3483">
        <w:rPr>
          <w:rFonts w:ascii="Times New Roman" w:eastAsia="Times New Roman" w:hAnsi="Times New Roman"/>
          <w:sz w:val="28"/>
          <w:szCs w:val="26"/>
          <w:lang w:val="vi-VN"/>
        </w:rPr>
        <w:t xml:space="preserve"> 1 tuần kể từ đầu học kỳ phụ.</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Ngoài thời hạn quy định, môn học vẫn được giữ nguyên và nếu HSSV không đi học môn học này sẽ được xem như tự ý bỏ học và phải nhận điểm </w:t>
      </w:r>
      <w:r w:rsidRPr="00EC3483">
        <w:rPr>
          <w:rFonts w:ascii="Times New Roman" w:eastAsia="Times New Roman" w:hAnsi="Times New Roman"/>
          <w:sz w:val="28"/>
          <w:szCs w:val="26"/>
        </w:rPr>
        <w:t>0 cho môn học đó</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2. Điều kiện rút bớt các môn học đã đăng ký:</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HSSV phải có đơn đề nghị gửi </w:t>
      </w:r>
      <w:r w:rsidRPr="00EC3483">
        <w:rPr>
          <w:rFonts w:ascii="Times New Roman" w:eastAsia="Times New Roman" w:hAnsi="Times New Roman"/>
          <w:sz w:val="28"/>
          <w:szCs w:val="26"/>
        </w:rPr>
        <w:t>phòng Tuyển sinh – Đào tạo để trình hiệu trưởng</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Không vi phạm </w:t>
      </w:r>
      <w:r w:rsidRPr="005F56ED">
        <w:rPr>
          <w:rFonts w:ascii="Times New Roman" w:eastAsia="Times New Roman" w:hAnsi="Times New Roman"/>
          <w:sz w:val="28"/>
          <w:szCs w:val="26"/>
          <w:lang w:val="vi-VN"/>
        </w:rPr>
        <w:t xml:space="preserve">khoản 3 </w:t>
      </w:r>
      <w:r w:rsidRPr="005F56ED">
        <w:rPr>
          <w:rFonts w:ascii="Times New Roman" w:eastAsia="Times New Roman" w:hAnsi="Times New Roman"/>
          <w:sz w:val="28"/>
          <w:szCs w:val="26"/>
        </w:rPr>
        <w:t>Mục</w:t>
      </w:r>
      <w:r w:rsidRPr="00166785">
        <w:rPr>
          <w:rFonts w:ascii="Times New Roman" w:eastAsia="Times New Roman" w:hAnsi="Times New Roman"/>
          <w:color w:val="FF0000"/>
          <w:sz w:val="28"/>
          <w:szCs w:val="26"/>
          <w:lang w:val="vi-VN"/>
        </w:rPr>
        <w:t xml:space="preserve"> </w:t>
      </w:r>
      <w:r w:rsidRPr="00166785">
        <w:rPr>
          <w:rFonts w:ascii="Times New Roman" w:eastAsia="Times New Roman" w:hAnsi="Times New Roman"/>
          <w:bCs/>
          <w:sz w:val="28"/>
          <w:szCs w:val="26"/>
        </w:rPr>
        <w:t>2.3.2.8</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w:t>
      </w:r>
      <w:r w:rsidRPr="00EC3483">
        <w:rPr>
          <w:rFonts w:ascii="Times New Roman" w:eastAsia="Times New Roman" w:hAnsi="Times New Roman"/>
          <w:sz w:val="28"/>
          <w:szCs w:val="26"/>
        </w:rPr>
        <w:t>Được cố vấn học tập chấp thuận</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HSSV chỉ được phép bỏ lớp đối với các môn học đã đăng ký xin rút bớt khi đã được nhà trường chấp thuận.</w:t>
      </w:r>
    </w:p>
    <w:p w:rsidR="005E465D" w:rsidRPr="00030A7D"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15" w:name="dieu_12"/>
      <w:r w:rsidRPr="00030A7D">
        <w:rPr>
          <w:rFonts w:ascii="Times New Roman" w:eastAsia="Times New Roman" w:hAnsi="Times New Roman"/>
          <w:b/>
          <w:bCs/>
          <w:sz w:val="28"/>
          <w:szCs w:val="26"/>
        </w:rPr>
        <w:t>2.3.2.10</w:t>
      </w:r>
      <w:r w:rsidRPr="00030A7D">
        <w:rPr>
          <w:rFonts w:ascii="Times New Roman" w:eastAsia="Times New Roman" w:hAnsi="Times New Roman"/>
          <w:b/>
          <w:bCs/>
          <w:sz w:val="28"/>
          <w:szCs w:val="26"/>
          <w:lang w:val="vi-VN"/>
        </w:rPr>
        <w:t>. Tổ chức kiểm tra thường xuyên, kiểm tra định kỳ và thi kết thúc môn học</w:t>
      </w:r>
      <w:bookmarkEnd w:id="15"/>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Tổ chức kiểm tra thường xuyên, kiểm tra định kỳ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Kiểm tra thường xuyên do giáo viên giảng dạy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thực hiện tại thời điểm bất kỳ trong quá trình học theo từng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5E465D"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Quy trình kiểm tra, số bài kiểm tra cho từng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cụ thể được thực hiện theo quy định của hiệu trưởng, bảo đảm trong một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có ít nhất một điểm kiểm tra thường xuyên, một điểm kiểm tra định kỳ.</w:t>
      </w:r>
    </w:p>
    <w:p w:rsidR="005E465D" w:rsidRPr="00D638FE"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Tổ chức thi kết thúc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 Lịch thi của kỳ thi chính phải được thông báo trước kỳ thi ít nhất 04 tuần, lịch thi của kỳ thi phụ phải được thông báo trước kỳ thi ít nhất 01 tuần; trong kỳ thi, từng </w:t>
      </w:r>
      <w:r w:rsidRPr="00EC3483">
        <w:rPr>
          <w:rFonts w:ascii="Times New Roman" w:eastAsia="Times New Roman" w:hAnsi="Times New Roman"/>
          <w:sz w:val="28"/>
          <w:szCs w:val="26"/>
          <w:lang w:val="vi-VN"/>
        </w:rPr>
        <w:lastRenderedPageBreak/>
        <w:t>môn học được tổ chức thi riêng biệt, không bố trí thi ghép một số môn học trong cùng một buổi thi của một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Pr="00EC3483">
        <w:rPr>
          <w:rFonts w:ascii="Times New Roman" w:eastAsia="Times New Roman" w:hAnsi="Times New Roman"/>
          <w:sz w:val="28"/>
          <w:szCs w:val="26"/>
          <w:lang w:val="vi-VN"/>
        </w:rPr>
        <w:t>) Danh sách HSSV đủ điều kiện dự thi, không đủ điều kiện dự thi có nêu rõ lý do phải được công bố công khai trước ngày thi môn học</w:t>
      </w:r>
      <w:r w:rsidRPr="00EC3483">
        <w:rPr>
          <w:rFonts w:ascii="Times New Roman" w:eastAsia="Times New Roman" w:hAnsi="Times New Roman"/>
          <w:sz w:val="28"/>
          <w:szCs w:val="26"/>
        </w:rPr>
        <w:t xml:space="preserve"> 01 tuần</w:t>
      </w:r>
      <w:r w:rsidRPr="00EC3483">
        <w:rPr>
          <w:rFonts w:ascii="Times New Roman" w:eastAsia="Times New Roman" w:hAnsi="Times New Roman"/>
          <w:sz w:val="28"/>
          <w:szCs w:val="26"/>
          <w:lang w:val="vi-VN"/>
        </w:rPr>
        <w:t>; danh sách phòng thi, địa điểm thi phải được công khai trước ngày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từ 1 - 2 ngày;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e</w:t>
      </w:r>
      <w:r w:rsidRPr="00EC3483">
        <w:rPr>
          <w:rFonts w:ascii="Times New Roman" w:eastAsia="Times New Roman" w:hAnsi="Times New Roman"/>
          <w:sz w:val="28"/>
          <w:szCs w:val="26"/>
          <w:lang w:val="vi-VN"/>
        </w:rPr>
        <w:t>) Đối với hình thức thi viết, mỗi phòng thi phải bố trí ít nhất hai giáo viên coi thi và không bố trí quá 50 HSSV dự thi; HSSV dự thi phải được bố trí theo số báo dan</w:t>
      </w:r>
      <w:r>
        <w:rPr>
          <w:rFonts w:ascii="Times New Roman" w:eastAsia="Times New Roman" w:hAnsi="Times New Roman"/>
          <w:sz w:val="28"/>
          <w:szCs w:val="26"/>
          <w:lang w:val="vi-VN"/>
        </w:rPr>
        <w:t xml:space="preserve">h; đối với hình thức thi khác, </w:t>
      </w:r>
      <w:r>
        <w:rPr>
          <w:rFonts w:ascii="Times New Roman" w:eastAsia="Times New Roman" w:hAnsi="Times New Roman"/>
          <w:sz w:val="28"/>
          <w:szCs w:val="26"/>
        </w:rPr>
        <w:t>H</w:t>
      </w:r>
      <w:r w:rsidRPr="00EC3483">
        <w:rPr>
          <w:rFonts w:ascii="Times New Roman" w:eastAsia="Times New Roman" w:hAnsi="Times New Roman"/>
          <w:sz w:val="28"/>
          <w:szCs w:val="26"/>
          <w:lang w:val="vi-VN"/>
        </w:rPr>
        <w:t>iệu trưởng quyết định việc bố trí phòng thi hoặc địa điểm thi và các nội dung liên quan khác;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g</w:t>
      </w:r>
      <w:r w:rsidRPr="00EC3483">
        <w:rPr>
          <w:rFonts w:ascii="Times New Roman" w:eastAsia="Times New Roman" w:hAnsi="Times New Roman"/>
          <w:sz w:val="28"/>
          <w:szCs w:val="26"/>
          <w:lang w:val="vi-VN"/>
        </w:rPr>
        <w:t>)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Hình thức thi, thời gian làm bài, điều kiện thi kết thúc môn học phải được quy định trong chương trình môn học</w:t>
      </w:r>
      <w:r w:rsidRPr="00EC3483">
        <w:rPr>
          <w:rFonts w:ascii="Times New Roman" w:eastAsia="Times New Roman" w:hAnsi="Times New Roman"/>
          <w:sz w:val="28"/>
          <w:szCs w:val="26"/>
        </w:rPr>
        <w:t xml:space="preserve"> do trưởng khoa đề xuất hiệu trưởng duyệt</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Hiệu trưởng quy định cụ thể về tổ chức kiểm tra, kỳ thi kết thúc môn học.</w:t>
      </w:r>
    </w:p>
    <w:p w:rsidR="005E465D" w:rsidRPr="00166785"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16" w:name="dieu_13"/>
      <w:r w:rsidRPr="00166785">
        <w:rPr>
          <w:rFonts w:ascii="Times New Roman" w:eastAsia="Times New Roman" w:hAnsi="Times New Roman"/>
          <w:b/>
          <w:bCs/>
          <w:sz w:val="28"/>
          <w:szCs w:val="26"/>
        </w:rPr>
        <w:t>2.3.2.11</w:t>
      </w:r>
      <w:r w:rsidRPr="00166785">
        <w:rPr>
          <w:rFonts w:ascii="Times New Roman" w:eastAsia="Times New Roman" w:hAnsi="Times New Roman"/>
          <w:b/>
          <w:bCs/>
          <w:sz w:val="28"/>
          <w:szCs w:val="26"/>
          <w:lang w:val="vi-VN"/>
        </w:rPr>
        <w:t>. Điều kiện và số lần dự thi kết thúc môn học, học và thi lại</w:t>
      </w:r>
      <w:bookmarkEnd w:id="16"/>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Điều kiện dự thi kết thúc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HSSV được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khi bảo đảm các điều kiện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Tham dự ít nhất 70% thời gian học lý thuyết, thực hành và các yêu cầu của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quy định trong chương trình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Điểm trung bình chung các điểm kiểm tra đạt từ </w:t>
      </w:r>
      <w:r w:rsidRPr="00EC3483">
        <w:rPr>
          <w:rFonts w:ascii="Times New Roman" w:eastAsia="Times New Roman" w:hAnsi="Times New Roman"/>
          <w:sz w:val="28"/>
          <w:szCs w:val="26"/>
        </w:rPr>
        <w:t>4</w:t>
      </w:r>
      <w:r w:rsidRPr="00EC3483">
        <w:rPr>
          <w:rFonts w:ascii="Times New Roman" w:eastAsia="Times New Roman" w:hAnsi="Times New Roman"/>
          <w:sz w:val="28"/>
          <w:szCs w:val="26"/>
          <w:lang w:val="vi-VN"/>
        </w:rPr>
        <w:t>,0 điểm trở lên theo thang điểm 10;</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Còn số lần dự thi kết thúc môn học theo quy định </w:t>
      </w:r>
      <w:r w:rsidRPr="005F56ED">
        <w:rPr>
          <w:rFonts w:ascii="Times New Roman" w:eastAsia="Times New Roman" w:hAnsi="Times New Roman"/>
          <w:sz w:val="28"/>
          <w:szCs w:val="26"/>
          <w:lang w:val="vi-VN"/>
        </w:rPr>
        <w:t xml:space="preserve">tại khoản 2 </w:t>
      </w:r>
      <w:r w:rsidRPr="005F56ED">
        <w:rPr>
          <w:rFonts w:ascii="Times New Roman" w:eastAsia="Times New Roman" w:hAnsi="Times New Roman"/>
          <w:sz w:val="28"/>
          <w:szCs w:val="26"/>
        </w:rPr>
        <w:t>Mục</w:t>
      </w:r>
      <w:r w:rsidRPr="005F56ED">
        <w:rPr>
          <w:rFonts w:ascii="Times New Roman" w:eastAsia="Times New Roman" w:hAnsi="Times New Roman"/>
          <w:sz w:val="28"/>
          <w:szCs w:val="26"/>
          <w:lang w:val="vi-VN"/>
        </w:rPr>
        <w:t xml:space="preserve"> này</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HSSV có giấy xác nhận khuyết tật theo quy định </w:t>
      </w:r>
      <w:r w:rsidRPr="00EC3483">
        <w:rPr>
          <w:rFonts w:ascii="Times New Roman" w:eastAsia="Times New Roman" w:hAnsi="Times New Roman"/>
          <w:sz w:val="28"/>
          <w:szCs w:val="26"/>
        </w:rPr>
        <w:t xml:space="preserve">và nghỉ học có lý do chính đáng </w:t>
      </w:r>
      <w:r w:rsidRPr="00EC3483">
        <w:rPr>
          <w:rFonts w:ascii="Times New Roman" w:eastAsia="Times New Roman" w:hAnsi="Times New Roman"/>
          <w:sz w:val="28"/>
          <w:szCs w:val="26"/>
          <w:lang w:val="vi-VN"/>
        </w:rPr>
        <w:t xml:space="preserve">thì được hiệu trưởng xem xét, quyết định ưu tiên điều kiện dự thi trên cơ sở HSSV đó phải bảo đảm điều kiện về điểm trung bình </w:t>
      </w:r>
      <w:r w:rsidRPr="00EC3483">
        <w:rPr>
          <w:rFonts w:ascii="Times New Roman" w:eastAsia="Times New Roman" w:hAnsi="Times New Roman"/>
          <w:sz w:val="28"/>
          <w:szCs w:val="26"/>
        </w:rPr>
        <w:t xml:space="preserve">chung </w:t>
      </w:r>
      <w:r w:rsidRPr="00EC3483">
        <w:rPr>
          <w:rFonts w:ascii="Times New Roman" w:eastAsia="Times New Roman" w:hAnsi="Times New Roman"/>
          <w:sz w:val="28"/>
          <w:szCs w:val="26"/>
          <w:lang w:val="vi-VN"/>
        </w:rPr>
        <w:t>các điểm kiểm tra.</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Số lần dự thi kết thúc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lần thứ nhất, nếu điểm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chưa đạt yêu cầu thì được dự thi thêm một lần nữa ở kỳ thi khác do trường tổ chức;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vắng mặt ở lần thi nào mà không có lý do chính đáng thì vẫn tính số lần dự thi đó, phải nhận điểm 0 cho lần thi đó</w:t>
      </w:r>
      <w:r w:rsidRPr="00EC3483">
        <w:rPr>
          <w:rFonts w:ascii="Times New Roman" w:eastAsia="Times New Roman" w:hAnsi="Times New Roman"/>
          <w:sz w:val="28"/>
          <w:szCs w:val="26"/>
        </w:rPr>
        <w:t xml:space="preserve"> và phải thi lại.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 T</w:t>
      </w:r>
      <w:r w:rsidRPr="00EC3483">
        <w:rPr>
          <w:rFonts w:ascii="Times New Roman" w:eastAsia="Times New Roman" w:hAnsi="Times New Roman"/>
          <w:sz w:val="28"/>
          <w:szCs w:val="26"/>
          <w:lang w:val="vi-VN"/>
        </w:rPr>
        <w:t>rường hợp có lý do chính đáng thì không tính số lần dự thi và được bố trí dự thi ở kỳ thi khác.</w:t>
      </w:r>
      <w:r w:rsidRPr="00EC3483">
        <w:rPr>
          <w:rFonts w:ascii="Times New Roman" w:eastAsia="Times New Roman" w:hAnsi="Times New Roman"/>
          <w:sz w:val="28"/>
          <w:szCs w:val="26"/>
        </w:rPr>
        <w:t xml:space="preserve"> HSSV </w:t>
      </w:r>
      <w:r w:rsidRPr="00EC3483">
        <w:rPr>
          <w:rFonts w:ascii="Times New Roman" w:hAnsi="Times New Roman"/>
          <w:sz w:val="28"/>
          <w:szCs w:val="26"/>
          <w:lang w:val="pt-BR"/>
        </w:rPr>
        <w:t xml:space="preserve">phải nộp đơn xin vắng thi lần thứ nhất có xác nhận của </w:t>
      </w:r>
      <w:r w:rsidRPr="00EC3483">
        <w:rPr>
          <w:rFonts w:ascii="Times New Roman" w:hAnsi="Times New Roman"/>
          <w:sz w:val="28"/>
          <w:szCs w:val="26"/>
          <w:lang w:val="pt-BR"/>
        </w:rPr>
        <w:lastRenderedPageBreak/>
        <w:t>Trưởng Khoa, phòng Công tác chính trị - Học sinh sinh viên, phòng Tuyển sinh – Đào tạo để trình hiệu trưởng duyệt chậm nhất là 1 tuần sau ngày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Học và thi lại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phải học và thi lại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chưa đạt yêu cầu nếu thuộc một trong các trường hợp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Không đủ điều kiện dự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hết số lần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nhưng điểm môn học</w:t>
      </w:r>
      <w:r w:rsidRPr="00EC3483">
        <w:rPr>
          <w:rFonts w:ascii="Times New Roman" w:eastAsia="Times New Roman" w:hAnsi="Times New Roman"/>
          <w:sz w:val="28"/>
          <w:szCs w:val="26"/>
        </w:rPr>
        <w:t xml:space="preserve"> c</w:t>
      </w:r>
      <w:r w:rsidRPr="00EC3483">
        <w:rPr>
          <w:rFonts w:ascii="Times New Roman" w:eastAsia="Times New Roman" w:hAnsi="Times New Roman"/>
          <w:sz w:val="28"/>
          <w:szCs w:val="26"/>
          <w:lang w:val="vi-VN"/>
        </w:rPr>
        <w:t>hưa đạt yêu cầu;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thuộc diện phải học và thi lại không được bảo lưu điểm, thời gian học tập của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lần học trước đó và phải bảo đảm các điều kiện dự thi được quy định tại </w:t>
      </w:r>
      <w:r w:rsidRPr="005F56ED">
        <w:rPr>
          <w:rFonts w:ascii="Times New Roman" w:eastAsia="Times New Roman" w:hAnsi="Times New Roman"/>
          <w:sz w:val="28"/>
          <w:szCs w:val="26"/>
          <w:lang w:val="vi-VN"/>
        </w:rPr>
        <w:t>khoản 1</w:t>
      </w:r>
      <w:r w:rsidRPr="00EC3483">
        <w:rPr>
          <w:rFonts w:ascii="Times New Roman" w:eastAsia="Times New Roman" w:hAnsi="Times New Roman"/>
          <w:sz w:val="28"/>
          <w:szCs w:val="26"/>
          <w:lang w:val="vi-VN"/>
        </w:rPr>
        <w:t xml:space="preserve"> </w:t>
      </w:r>
      <w:r>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mới được dự thi kết thúc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c) Trường hợp không còn môn học do điều chỉnh chương trình thì </w:t>
      </w:r>
      <w:r w:rsidRPr="00EC3483">
        <w:rPr>
          <w:rFonts w:ascii="Times New Roman" w:eastAsia="Times New Roman" w:hAnsi="Times New Roman"/>
          <w:sz w:val="28"/>
          <w:szCs w:val="26"/>
        </w:rPr>
        <w:t xml:space="preserve">trưởng khoa đề nghị </w:t>
      </w:r>
      <w:r w:rsidRPr="00EC3483">
        <w:rPr>
          <w:rFonts w:ascii="Times New Roman" w:eastAsia="Times New Roman" w:hAnsi="Times New Roman"/>
          <w:sz w:val="28"/>
          <w:szCs w:val="26"/>
          <w:lang w:val="vi-VN"/>
        </w:rPr>
        <w:t>hiệu trưởng quyết định chọn môn học khác thay thế trên cơ sở phù hợp với mục tiêu của ngành, nghề đào tạo.</w:t>
      </w:r>
    </w:p>
    <w:p w:rsidR="005E465D" w:rsidRPr="00166785"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r w:rsidRPr="00166785">
        <w:rPr>
          <w:rFonts w:ascii="Times New Roman" w:eastAsia="Times New Roman" w:hAnsi="Times New Roman"/>
          <w:b/>
          <w:bCs/>
          <w:sz w:val="28"/>
          <w:szCs w:val="26"/>
        </w:rPr>
        <w:t>2.3.2.12</w:t>
      </w:r>
      <w:r w:rsidRPr="00166785">
        <w:rPr>
          <w:rFonts w:ascii="Times New Roman" w:eastAsia="Times New Roman" w:hAnsi="Times New Roman"/>
          <w:b/>
          <w:bCs/>
          <w:sz w:val="28"/>
          <w:szCs w:val="26"/>
          <w:lang w:val="vi-VN"/>
        </w:rPr>
        <w:t>. Ra đề thi, chấm thi kết thúc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Nội dung đề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Đề thi phải phù hợp với nội dung môn học đã được quy định trong chương trình;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Đề thi đối với người có giấy xác nhận khuyết tật theo quy định của Luật Người khuyết tật do hiệu trưởng quyết định.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Chấm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Bài thi được chấm thông qua máy, phần mềm chuyên dụng và việc chấm phúc khảo do hiệu trưởng quy định cụ thể và tổ chức thực hiện.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3. Trường hợp HSSV không đủ điều kiện dự thi thì phải nhận điểm 0 cho lần thi đó.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Công bố điểm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Điểm thi, kiểm tra theo hình thức vấn đáp, thực hành, thực tập hoặc bảo vệ báo cáo thực tập phải được công bố cho HSSV biết ngay sau khi chấm;</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Đối với các hình thức thi, kiểm tra khác phải được công bố cho HSSV biết muộn nhất sau 10 ngày làm việc kể từ ngày thi xong.</w:t>
      </w:r>
    </w:p>
    <w:p w:rsidR="005E465D" w:rsidRPr="00166785"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17" w:name="dieu_15"/>
      <w:r w:rsidRPr="00166785">
        <w:rPr>
          <w:rFonts w:ascii="Times New Roman" w:eastAsia="Times New Roman" w:hAnsi="Times New Roman"/>
          <w:b/>
          <w:bCs/>
          <w:sz w:val="28"/>
          <w:szCs w:val="26"/>
        </w:rPr>
        <w:t>2.3.2.13</w:t>
      </w:r>
      <w:r w:rsidRPr="00166785">
        <w:rPr>
          <w:rFonts w:ascii="Times New Roman" w:eastAsia="Times New Roman" w:hAnsi="Times New Roman"/>
          <w:b/>
          <w:bCs/>
          <w:sz w:val="28"/>
          <w:szCs w:val="26"/>
          <w:lang w:val="vi-VN"/>
        </w:rPr>
        <w:t xml:space="preserve">. Cách tính điểm môn học, điểm trung bình </w:t>
      </w:r>
      <w:proofErr w:type="gramStart"/>
      <w:r w:rsidRPr="00166785">
        <w:rPr>
          <w:rFonts w:ascii="Times New Roman" w:eastAsia="Times New Roman" w:hAnsi="Times New Roman"/>
          <w:b/>
          <w:bCs/>
          <w:sz w:val="28"/>
          <w:szCs w:val="26"/>
          <w:lang w:val="vi-VN"/>
        </w:rPr>
        <w:t>chung</w:t>
      </w:r>
      <w:proofErr w:type="gramEnd"/>
      <w:r w:rsidRPr="00166785">
        <w:rPr>
          <w:rFonts w:ascii="Times New Roman" w:eastAsia="Times New Roman" w:hAnsi="Times New Roman"/>
          <w:b/>
          <w:bCs/>
          <w:sz w:val="28"/>
          <w:szCs w:val="26"/>
          <w:lang w:val="vi-VN"/>
        </w:rPr>
        <w:t xml:space="preserve"> học kỳ/năm học/khóa học và điểm trung bình chung tích lũy</w:t>
      </w:r>
      <w:bookmarkEnd w:id="17"/>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Điểm môn học</w:t>
      </w:r>
      <w:r w:rsidRPr="00EC3483">
        <w:rPr>
          <w:rFonts w:ascii="Times New Roman" w:eastAsia="Times New Roman" w:hAnsi="Times New Roman"/>
          <w:sz w:val="28"/>
          <w:szCs w:val="26"/>
        </w:rPr>
        <w:t xml:space="preserve"> chỉ có lý thuyết hoặc có cả lý thuyết và thực hành: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a) Điểm môn học bao gồm điểm trung bình các điểm kiểm tra có trọng số 0,4 và điểm thi kết thúc môn học có trọng số 0,6;</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r w:rsidRPr="00EC3483">
        <w:rPr>
          <w:rFonts w:ascii="Times New Roman" w:eastAsia="Times New Roman" w:hAnsi="Times New Roman"/>
          <w:sz w:val="28"/>
          <w:szCs w:val="26"/>
        </w:rPr>
        <w:t xml:space="preserve">và bài thực hành </w:t>
      </w:r>
      <w:r w:rsidRPr="00EC3483">
        <w:rPr>
          <w:rFonts w:ascii="Times New Roman" w:eastAsia="Times New Roman" w:hAnsi="Times New Roman"/>
          <w:sz w:val="28"/>
          <w:szCs w:val="26"/>
          <w:lang w:val="vi-VN"/>
        </w:rPr>
        <w:t>tính hệ số 2;</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2. </w:t>
      </w:r>
      <w:r w:rsidRPr="00EC3483">
        <w:rPr>
          <w:rFonts w:ascii="Times New Roman" w:eastAsia="Times New Roman" w:hAnsi="Times New Roman"/>
          <w:sz w:val="28"/>
          <w:szCs w:val="26"/>
          <w:lang w:val="vi-VN"/>
        </w:rPr>
        <w:t>Điểm môn học</w:t>
      </w:r>
      <w:r w:rsidRPr="00EC3483">
        <w:rPr>
          <w:rFonts w:ascii="Times New Roman" w:eastAsia="Times New Roman" w:hAnsi="Times New Roman"/>
          <w:sz w:val="28"/>
          <w:szCs w:val="26"/>
        </w:rPr>
        <w:t xml:space="preserve"> thực hành:</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a) Sinh viên phải tham dự đầy đủ các bài thực hành </w:t>
      </w:r>
      <w:proofErr w:type="gramStart"/>
      <w:r w:rsidRPr="00EC3483">
        <w:rPr>
          <w:rFonts w:ascii="Times New Roman" w:hAnsi="Times New Roman"/>
          <w:sz w:val="28"/>
          <w:szCs w:val="26"/>
        </w:rPr>
        <w:t>theo</w:t>
      </w:r>
      <w:proofErr w:type="gramEnd"/>
      <w:r w:rsidRPr="00EC3483">
        <w:rPr>
          <w:rFonts w:ascii="Times New Roman" w:hAnsi="Times New Roman"/>
          <w:sz w:val="28"/>
          <w:szCs w:val="26"/>
        </w:rPr>
        <w:t xml:space="preserve"> đúng đề chương chi tiết học phần.</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b) </w:t>
      </w:r>
      <w:r w:rsidRPr="00EC3483">
        <w:rPr>
          <w:rFonts w:ascii="Times New Roman" w:eastAsia="Times New Roman" w:hAnsi="Times New Roman"/>
          <w:sz w:val="28"/>
          <w:szCs w:val="26"/>
          <w:lang w:val="vi-VN"/>
        </w:rPr>
        <w:t xml:space="preserve">Điểm môn học </w:t>
      </w:r>
      <w:r w:rsidRPr="00EC3483">
        <w:rPr>
          <w:rFonts w:ascii="Times New Roman" w:eastAsia="Times New Roman" w:hAnsi="Times New Roman"/>
          <w:sz w:val="28"/>
          <w:szCs w:val="26"/>
        </w:rPr>
        <w:t>thực hành l</w:t>
      </w:r>
      <w:r w:rsidRPr="00EC3483">
        <w:rPr>
          <w:rFonts w:ascii="Times New Roman" w:hAnsi="Times New Roman"/>
          <w:sz w:val="28"/>
          <w:szCs w:val="26"/>
        </w:rPr>
        <w:t>à trung bình cộng của điểm các bài thực hành.</w:t>
      </w:r>
    </w:p>
    <w:p w:rsidR="005E465D" w:rsidRPr="00EC3483" w:rsidRDefault="005E465D" w:rsidP="005E465D">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3. Điểm kiểm tra, kể cả điểm của từng bài thực hành, điểm thi kết thúc môn học và điểm môn học được chấm </w:t>
      </w:r>
      <w:proofErr w:type="gramStart"/>
      <w:r w:rsidRPr="00EC3483">
        <w:rPr>
          <w:rFonts w:ascii="Times New Roman" w:hAnsi="Times New Roman"/>
          <w:sz w:val="28"/>
          <w:szCs w:val="26"/>
        </w:rPr>
        <w:t>theo</w:t>
      </w:r>
      <w:proofErr w:type="gramEnd"/>
      <w:r w:rsidRPr="00EC3483">
        <w:rPr>
          <w:rFonts w:ascii="Times New Roman" w:hAnsi="Times New Roman"/>
          <w:sz w:val="28"/>
          <w:szCs w:val="26"/>
        </w:rPr>
        <w:t xml:space="preserve"> thang điểm 10 (từ 0 đến 10), làm tròn đến một chữ số thập phân.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4. </w:t>
      </w:r>
      <w:r w:rsidRPr="00EC3483">
        <w:rPr>
          <w:rFonts w:ascii="Times New Roman" w:eastAsia="Times New Roman" w:hAnsi="Times New Roman"/>
          <w:sz w:val="28"/>
          <w:szCs w:val="26"/>
          <w:lang w:val="vi-VN"/>
        </w:rPr>
        <w:t>Điểm môn học đạt yêu cầu khi có điểm theo thang điểm 10 đạt từ 4</w:t>
      </w:r>
      <w:proofErr w:type="gramStart"/>
      <w:r w:rsidRPr="00EC3483">
        <w:rPr>
          <w:rFonts w:ascii="Times New Roman" w:eastAsia="Times New Roman" w:hAnsi="Times New Roman"/>
          <w:sz w:val="28"/>
          <w:szCs w:val="26"/>
          <w:lang w:val="vi-VN"/>
        </w:rPr>
        <w:t>,0</w:t>
      </w:r>
      <w:proofErr w:type="gramEnd"/>
      <w:r w:rsidRPr="00EC3483">
        <w:rPr>
          <w:rFonts w:ascii="Times New Roman" w:eastAsia="Times New Roman" w:hAnsi="Times New Roman"/>
          <w:sz w:val="28"/>
          <w:szCs w:val="26"/>
          <w:lang w:val="vi-VN"/>
        </w:rPr>
        <w:t xml:space="preserve"> trở lên.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Điểm trung bình </w:t>
      </w:r>
      <w:proofErr w:type="gramStart"/>
      <w:r w:rsidRPr="00EC3483">
        <w:rPr>
          <w:rFonts w:ascii="Times New Roman" w:eastAsia="Times New Roman" w:hAnsi="Times New Roman"/>
          <w:sz w:val="28"/>
          <w:szCs w:val="26"/>
          <w:lang w:val="vi-VN"/>
        </w:rPr>
        <w:t>chung</w:t>
      </w:r>
      <w:proofErr w:type="gramEnd"/>
      <w:r w:rsidRPr="00EC3483">
        <w:rPr>
          <w:rFonts w:ascii="Times New Roman" w:eastAsia="Times New Roman" w:hAnsi="Times New Roman"/>
          <w:sz w:val="28"/>
          <w:szCs w:val="26"/>
          <w:lang w:val="vi-VN"/>
        </w:rPr>
        <w:t xml:space="preserve"> học kỳ/năm học/khóa học và điểm trung bình chung tích lũy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Công thức tính điểm trung bình chung học kỳ/năm học/khóa học và điểm trung bình chung tích lũy: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noProof/>
          <w:sz w:val="28"/>
          <w:szCs w:val="26"/>
        </w:rPr>
        <w:drawing>
          <wp:inline distT="0" distB="0" distL="0" distR="0">
            <wp:extent cx="3855720" cy="862330"/>
            <wp:effectExtent l="0" t="0" r="0" b="0"/>
            <wp:docPr id="1"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55720" cy="862330"/>
                    </a:xfrm>
                    <a:prstGeom prst="rect">
                      <a:avLst/>
                    </a:prstGeom>
                    <a:noFill/>
                    <a:ln>
                      <a:noFill/>
                    </a:ln>
                  </pic:spPr>
                </pic:pic>
              </a:graphicData>
            </a:graphic>
          </wp:inline>
        </w:drawing>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Trong đó: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 </w:t>
      </w:r>
      <w:r w:rsidRPr="00EC3483">
        <w:rPr>
          <w:rFonts w:ascii="Times New Roman" w:eastAsia="Times New Roman" w:hAnsi="Times New Roman"/>
          <w:i/>
          <w:iCs/>
          <w:sz w:val="28"/>
          <w:szCs w:val="26"/>
          <w:lang w:val="vi-VN"/>
        </w:rPr>
        <w:t>A</w:t>
      </w:r>
      <w:r w:rsidRPr="00EC3483">
        <w:rPr>
          <w:rFonts w:ascii="Times New Roman" w:eastAsia="Times New Roman" w:hAnsi="Times New Roman"/>
          <w:sz w:val="28"/>
          <w:szCs w:val="26"/>
          <w:lang w:val="vi-VN"/>
        </w:rPr>
        <w:t>: là điểm trung bình chung học kỳ/năm học/khóa học hoặc điểm trung bình chung tích lũy;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r w:rsidRPr="00EC3483">
        <w:rPr>
          <w:rFonts w:ascii="Times New Roman" w:eastAsia="Times New Roman" w:hAnsi="Times New Roman"/>
          <w:i/>
          <w:iCs/>
          <w:sz w:val="28"/>
          <w:szCs w:val="26"/>
          <w:lang w:val="vi-VN"/>
        </w:rPr>
        <w:t>i</w:t>
      </w:r>
      <w:r w:rsidRPr="00EC3483">
        <w:rPr>
          <w:rFonts w:ascii="Times New Roman" w:eastAsia="Times New Roman" w:hAnsi="Times New Roman"/>
          <w:sz w:val="28"/>
          <w:szCs w:val="26"/>
          <w:lang w:val="vi-VN"/>
        </w:rPr>
        <w:t>: là số thứ tự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a</w:t>
      </w:r>
      <w:r w:rsidRPr="00EC3483">
        <w:rPr>
          <w:rFonts w:ascii="Times New Roman" w:eastAsia="Times New Roman" w:hAnsi="Times New Roman"/>
          <w:sz w:val="28"/>
          <w:szCs w:val="26"/>
          <w:vertAlign w:val="subscript"/>
          <w:lang w:val="vi-VN"/>
        </w:rPr>
        <w:t>i</w:t>
      </w:r>
      <w:r w:rsidRPr="00EC3483">
        <w:rPr>
          <w:rFonts w:ascii="Times New Roman" w:eastAsia="Times New Roman" w:hAnsi="Times New Roman"/>
          <w:sz w:val="28"/>
          <w:szCs w:val="26"/>
          <w:lang w:val="vi-VN"/>
        </w:rPr>
        <w:t>: là điểm của môn học thứ 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n</w:t>
      </w:r>
      <w:r w:rsidRPr="00EC3483">
        <w:rPr>
          <w:rFonts w:ascii="Times New Roman" w:eastAsia="Times New Roman" w:hAnsi="Times New Roman"/>
          <w:sz w:val="28"/>
          <w:szCs w:val="26"/>
          <w:vertAlign w:val="subscript"/>
          <w:lang w:val="vi-VN"/>
        </w:rPr>
        <w:t>i</w:t>
      </w:r>
      <w:r w:rsidRPr="00EC3483">
        <w:rPr>
          <w:rFonts w:ascii="Times New Roman" w:eastAsia="Times New Roman" w:hAnsi="Times New Roman"/>
          <w:sz w:val="28"/>
          <w:szCs w:val="26"/>
          <w:lang w:val="vi-VN"/>
        </w:rPr>
        <w:t>: là số tín chỉ của môn học thứ 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n: là tổng số môn học trong học kỳ/năm học/khóa học hoặc số môn học đã tích lũy.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Điểm trung bình chung học kỳ là điểm trung bình có trọng số của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mà sinh viên đăng ký học trong học kỳ đó, với trọng số là số tín chỉ tương ứng của từng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c) Điểm trung bình chung tích lũy là điểm trung bình có trọng số của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được đánh giá bằng các điểm từ 4,0 trở lên mà sinh viên đã tích lũy được, tính từ đầu khóa học cho tới thời điểm được xem xét vào lúc kết thúc mỗi học kỳ.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d</w:t>
      </w:r>
      <w:r w:rsidRPr="00EC3483">
        <w:rPr>
          <w:rFonts w:ascii="Times New Roman" w:eastAsia="Times New Roman" w:hAnsi="Times New Roman"/>
          <w:sz w:val="28"/>
          <w:szCs w:val="26"/>
          <w:lang w:val="vi-VN"/>
        </w:rPr>
        <w:t xml:space="preserve">) Điểm trung bình </w:t>
      </w:r>
      <w:proofErr w:type="gramStart"/>
      <w:r w:rsidRPr="00EC3483">
        <w:rPr>
          <w:rFonts w:ascii="Times New Roman" w:eastAsia="Times New Roman" w:hAnsi="Times New Roman"/>
          <w:sz w:val="28"/>
          <w:szCs w:val="26"/>
          <w:lang w:val="vi-VN"/>
        </w:rPr>
        <w:t>chung</w:t>
      </w:r>
      <w:proofErr w:type="gramEnd"/>
      <w:r w:rsidRPr="00EC3483">
        <w:rPr>
          <w:rFonts w:ascii="Times New Roman" w:eastAsia="Times New Roman" w:hAnsi="Times New Roman"/>
          <w:sz w:val="28"/>
          <w:szCs w:val="26"/>
          <w:lang w:val="vi-VN"/>
        </w:rPr>
        <w:t xml:space="preserve"> học kỳ/năm học/khóa học, điểm trung bình chung tích lũy bao gồm cả điểm môn học được bảo lưu, không bao gồm điểm môn học được miễn trừ và môn học điều kiện;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e</w:t>
      </w:r>
      <w:r w:rsidRPr="00EC3483">
        <w:rPr>
          <w:rFonts w:ascii="Times New Roman" w:eastAsia="Times New Roman" w:hAnsi="Times New Roman"/>
          <w:sz w:val="28"/>
          <w:szCs w:val="26"/>
          <w:lang w:val="vi-VN"/>
        </w:rPr>
        <w:t>) Trường hợp HSSV được tạm hoãn học môn học thì chưa tính khối lượng học tập của môn học đó trong thời gian được tạm hoãn.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Điểm trung bình chung học kỳ, năm học, điểm trung bình chung tích lũy để xét học bổng, khen thưởng sau mỗi học kỳ, năm học hoặc khóa học được tính theo kết quả điểm thi kết thúc môn học lần thứ nhất; để xét </w:t>
      </w:r>
      <w:r w:rsidRPr="00EC3483">
        <w:rPr>
          <w:rFonts w:ascii="Times New Roman" w:eastAsia="Times New Roman" w:hAnsi="Times New Roman"/>
          <w:sz w:val="28"/>
          <w:szCs w:val="26"/>
        </w:rPr>
        <w:t xml:space="preserve">cảnh báo kết quả học tập, </w:t>
      </w:r>
      <w:r w:rsidRPr="00EC3483">
        <w:rPr>
          <w:rFonts w:ascii="Times New Roman" w:eastAsia="Times New Roman" w:hAnsi="Times New Roman"/>
          <w:sz w:val="28"/>
          <w:szCs w:val="26"/>
          <w:lang w:val="vi-VN"/>
        </w:rPr>
        <w:t>buộc thôi học được tính theo kết quả lần thi kết thúc môn học có điểm cao nhất.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Môn học Giáo dục thể chất, Giáo dục quốc phòng và an ninh, </w:t>
      </w:r>
      <w:r w:rsidRPr="00EC3483">
        <w:rPr>
          <w:rFonts w:ascii="Times New Roman" w:eastAsia="Times New Roman" w:hAnsi="Times New Roman"/>
          <w:sz w:val="28"/>
          <w:szCs w:val="26"/>
        </w:rPr>
        <w:t>Ngoại ngữ, Tin học và Kỹ năng mềm</w:t>
      </w:r>
      <w:r w:rsidRPr="00EC3483">
        <w:rPr>
          <w:rFonts w:ascii="Times New Roman" w:eastAsia="Times New Roman" w:hAnsi="Times New Roman"/>
          <w:sz w:val="28"/>
          <w:szCs w:val="26"/>
          <w:lang w:val="vi-VN"/>
        </w:rPr>
        <w:t xml:space="preserve"> là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môn học điều kiện; kết quả đánh giá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5E465D" w:rsidRPr="00166785"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18" w:name="dieu_16"/>
      <w:r w:rsidRPr="00166785">
        <w:rPr>
          <w:rFonts w:ascii="Times New Roman" w:eastAsia="Times New Roman" w:hAnsi="Times New Roman"/>
          <w:b/>
          <w:bCs/>
          <w:sz w:val="28"/>
          <w:szCs w:val="26"/>
        </w:rPr>
        <w:t>2.3.2.14</w:t>
      </w:r>
      <w:r>
        <w:rPr>
          <w:rFonts w:ascii="Times New Roman" w:eastAsia="Times New Roman" w:hAnsi="Times New Roman"/>
          <w:b/>
          <w:bCs/>
          <w:sz w:val="28"/>
          <w:szCs w:val="26"/>
          <w:lang w:val="vi-VN"/>
        </w:rPr>
        <w:t>. Xử lý HSSV</w:t>
      </w:r>
      <w:r>
        <w:rPr>
          <w:rFonts w:ascii="Times New Roman" w:eastAsia="Times New Roman" w:hAnsi="Times New Roman"/>
          <w:b/>
          <w:bCs/>
          <w:sz w:val="28"/>
          <w:szCs w:val="26"/>
        </w:rPr>
        <w:t xml:space="preserve"> </w:t>
      </w:r>
      <w:proofErr w:type="gramStart"/>
      <w:r w:rsidRPr="00166785">
        <w:rPr>
          <w:rFonts w:ascii="Times New Roman" w:eastAsia="Times New Roman" w:hAnsi="Times New Roman"/>
          <w:b/>
          <w:bCs/>
          <w:sz w:val="28"/>
          <w:szCs w:val="26"/>
          <w:lang w:val="vi-VN"/>
        </w:rPr>
        <w:t>vi</w:t>
      </w:r>
      <w:proofErr w:type="gramEnd"/>
      <w:r w:rsidRPr="00166785">
        <w:rPr>
          <w:rFonts w:ascii="Times New Roman" w:eastAsia="Times New Roman" w:hAnsi="Times New Roman"/>
          <w:b/>
          <w:bCs/>
          <w:sz w:val="28"/>
          <w:szCs w:val="26"/>
          <w:lang w:val="vi-VN"/>
        </w:rPr>
        <w:t xml:space="preserve"> phạm về thi, kiểm tra</w:t>
      </w:r>
      <w:bookmarkEnd w:id="18"/>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Trừ trường hợp quy định tại </w:t>
      </w:r>
      <w:r w:rsidRPr="005F56ED">
        <w:rPr>
          <w:rFonts w:ascii="Times New Roman" w:eastAsia="Times New Roman" w:hAnsi="Times New Roman"/>
          <w:sz w:val="28"/>
          <w:szCs w:val="26"/>
          <w:lang w:val="vi-VN"/>
        </w:rPr>
        <w:t xml:space="preserve">khoản 1 </w:t>
      </w:r>
      <w:r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việc xử lý HSSV vi phạm trong khi dự kiểm tra, thi kết thúc môn học, thi tốt nghiệp được thực hiện như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a) Khiển trách và trừ 25% điểm bài kiểm tra hoặc bài thi: áp dụng đối với HSSV phạm lỗi một lần nhìn bài, thảo luận bài với HSSV khác trong giờ kiểm tra,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Cảnh cáo và trừ 50% điểm bài kiểm tra hoặc bài thi: áp dụng đối với HSSV vi phạm một trong các lỗi sau đây: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bị khiển trách một lần trong giờ kiểm tra, thi nhưng vẫn tiếp tục vi phạm quy định tại giờ kiểm tra, thi đó;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Trao đổi bài làm hoặc giấy nháp cho người khác;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Đình chỉ làm bài và nhận điểm 0 cho bài kiểm tra, bài thi: áp dụng đối với HSSV vi phạm một trong các lỗi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bị cảnh cáo một lần nhưng trong giờ kiểm tra, thi vẫn tiếp tục vi phạm quy định trong giờ kiểm tra, thi đó;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Mang theo tài liệu hoặc các vật dụng không được phép đem vào phòng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Đưa đề kiểm tra, thi ra ngoài phòng thi hoặc nhận bài giải từ ngoài vào phòng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hành động gây gổ, đe dọa người có trách nhiệm trong kỳ thi hay đe dọa HSSV khác;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Viết, vẽ bậy lên bài kiểm tra, bài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Viết bài kiểm tra, bài thi trên giấy không đúng quy định của trường;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Dùng bài kiểm tra, bài thi của người khác để nộp;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các hành vi nhằm mục đích xin điểm, nâng điểm hoặc làm sai lệch kết quả kiểm tra,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HSSV sau khi đã dự kiểm tra, thi nếu có kết luận vi phạm thì bị xử lý kỷ luật như trong khi làm bài kiểm tra, bài thi.</w:t>
      </w:r>
    </w:p>
    <w:p w:rsidR="005E465D" w:rsidRPr="00166785"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19" w:name="dieu_22"/>
      <w:r w:rsidRPr="00166785">
        <w:rPr>
          <w:rFonts w:ascii="Times New Roman" w:eastAsia="Times New Roman" w:hAnsi="Times New Roman"/>
          <w:b/>
          <w:bCs/>
          <w:sz w:val="28"/>
          <w:szCs w:val="26"/>
        </w:rPr>
        <w:t>2.3.2.15</w:t>
      </w:r>
      <w:r w:rsidRPr="00166785">
        <w:rPr>
          <w:rFonts w:ascii="Times New Roman" w:eastAsia="Times New Roman" w:hAnsi="Times New Roman"/>
          <w:b/>
          <w:bCs/>
          <w:sz w:val="28"/>
          <w:szCs w:val="26"/>
          <w:lang w:val="vi-VN"/>
        </w:rPr>
        <w:t>. Quy đổi điểm môn học</w:t>
      </w:r>
      <w:r w:rsidRPr="00166785">
        <w:rPr>
          <w:rFonts w:ascii="Times New Roman" w:eastAsia="Times New Roman" w:hAnsi="Times New Roman"/>
          <w:b/>
          <w:bCs/>
          <w:sz w:val="28"/>
          <w:szCs w:val="26"/>
        </w:rPr>
        <w:t xml:space="preserve"> </w:t>
      </w:r>
      <w:bookmarkEnd w:id="19"/>
    </w:p>
    <w:p w:rsidR="005E465D"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1. </w:t>
      </w:r>
      <w:r w:rsidRPr="00EC3483">
        <w:rPr>
          <w:rFonts w:ascii="Times New Roman" w:eastAsia="Times New Roman" w:hAnsi="Times New Roman"/>
          <w:sz w:val="28"/>
          <w:szCs w:val="26"/>
          <w:lang w:val="vi-VN"/>
        </w:rPr>
        <w:t>Điểm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được tính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khoản 1</w:t>
      </w:r>
      <w:r w:rsidRPr="00EC3483">
        <w:rPr>
          <w:rFonts w:ascii="Times New Roman" w:eastAsia="Times New Roman" w:hAnsi="Times New Roman"/>
          <w:sz w:val="28"/>
          <w:szCs w:val="26"/>
        </w:rPr>
        <w:t>, khoản 2</w:t>
      </w:r>
      <w:r w:rsidRPr="00EC3483">
        <w:rPr>
          <w:rFonts w:ascii="Times New Roman" w:eastAsia="Times New Roman" w:hAnsi="Times New Roman"/>
          <w:sz w:val="28"/>
          <w:szCs w:val="26"/>
          <w:lang w:val="vi-VN"/>
        </w:rPr>
        <w:t xml:space="preserve"> Điều 1</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này theo thang điểm 10, làm tròn đến một chữ số thập phân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Loại đạt:</w:t>
      </w:r>
    </w:p>
    <w:tbl>
      <w:tblPr>
        <w:tblW w:w="9130" w:type="dxa"/>
        <w:shd w:val="clear" w:color="auto" w:fill="FFFFFF"/>
        <w:tblCellMar>
          <w:left w:w="0" w:type="dxa"/>
          <w:right w:w="0" w:type="dxa"/>
        </w:tblCellMar>
        <w:tblLook w:val="04A0" w:firstRow="1" w:lastRow="0" w:firstColumn="1" w:lastColumn="0" w:noHBand="0" w:noVBand="1"/>
      </w:tblPr>
      <w:tblGrid>
        <w:gridCol w:w="817"/>
        <w:gridCol w:w="2360"/>
        <w:gridCol w:w="5953"/>
      </w:tblGrid>
      <w:tr w:rsidR="005E465D" w:rsidRPr="00EC3483" w:rsidTr="008E7D03">
        <w:trPr>
          <w:trHeight w:val="363"/>
        </w:trPr>
        <w:tc>
          <w:tcPr>
            <w:tcW w:w="817"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8,5 - 10</w:t>
            </w:r>
          </w:p>
        </w:tc>
        <w:tc>
          <w:tcPr>
            <w:tcW w:w="5953"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Giỏi</w:t>
            </w:r>
          </w:p>
        </w:tc>
      </w:tr>
      <w:tr w:rsidR="005E465D" w:rsidRPr="00EC3483" w:rsidTr="008E7D03">
        <w:trPr>
          <w:trHeight w:val="363"/>
        </w:trPr>
        <w:tc>
          <w:tcPr>
            <w:tcW w:w="817"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7,0 - 8,4</w:t>
            </w:r>
          </w:p>
        </w:tc>
        <w:tc>
          <w:tcPr>
            <w:tcW w:w="5953"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Khá</w:t>
            </w:r>
          </w:p>
        </w:tc>
      </w:tr>
      <w:tr w:rsidR="005E465D" w:rsidRPr="00EC3483" w:rsidTr="008E7D03">
        <w:trPr>
          <w:trHeight w:val="363"/>
        </w:trPr>
        <w:tc>
          <w:tcPr>
            <w:tcW w:w="817"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5,5 - 6,9</w:t>
            </w:r>
          </w:p>
        </w:tc>
        <w:tc>
          <w:tcPr>
            <w:tcW w:w="5953"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Trung bình</w:t>
            </w:r>
          </w:p>
        </w:tc>
      </w:tr>
      <w:tr w:rsidR="005E465D" w:rsidRPr="00EC3483" w:rsidTr="008E7D03">
        <w:trPr>
          <w:trHeight w:val="363"/>
        </w:trPr>
        <w:tc>
          <w:tcPr>
            <w:tcW w:w="817"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4,0 - 5,4</w:t>
            </w:r>
          </w:p>
        </w:tc>
        <w:tc>
          <w:tcPr>
            <w:tcW w:w="5953"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Trung bình yếu</w:t>
            </w:r>
          </w:p>
        </w:tc>
      </w:tr>
      <w:tr w:rsidR="005E465D" w:rsidRPr="00EC3483" w:rsidTr="008E7D03">
        <w:trPr>
          <w:trHeight w:val="363"/>
        </w:trPr>
        <w:tc>
          <w:tcPr>
            <w:tcW w:w="3177" w:type="dxa"/>
            <w:gridSpan w:val="2"/>
            <w:shd w:val="clear" w:color="auto" w:fill="FFFFFF"/>
            <w:tcMar>
              <w:top w:w="0" w:type="dxa"/>
              <w:left w:w="58" w:type="dxa"/>
              <w:bottom w:w="0" w:type="dxa"/>
              <w:right w:w="58" w:type="dxa"/>
            </w:tcMar>
            <w:hideMark/>
          </w:tcPr>
          <w:p w:rsidR="005E465D" w:rsidRPr="00EC3483" w:rsidRDefault="005E465D" w:rsidP="008E7D03">
            <w:pPr>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 Loại không đạt:</w:t>
            </w:r>
          </w:p>
        </w:tc>
        <w:tc>
          <w:tcPr>
            <w:tcW w:w="5953" w:type="dxa"/>
            <w:shd w:val="clear" w:color="auto" w:fill="FFFFFF"/>
            <w:tcMar>
              <w:top w:w="0" w:type="dxa"/>
              <w:left w:w="58" w:type="dxa"/>
              <w:bottom w:w="0" w:type="dxa"/>
              <w:right w:w="58" w:type="dxa"/>
            </w:tcMar>
            <w:hideMark/>
          </w:tcPr>
          <w:p w:rsidR="005E465D" w:rsidRPr="00EC3483" w:rsidRDefault="005E465D" w:rsidP="008E7D03">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p>
        </w:tc>
      </w:tr>
      <w:tr w:rsidR="005E465D" w:rsidRPr="00EC3483" w:rsidTr="008E7D03">
        <w:trPr>
          <w:trHeight w:val="363"/>
        </w:trPr>
        <w:tc>
          <w:tcPr>
            <w:tcW w:w="817"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Dưới 4,0</w:t>
            </w:r>
          </w:p>
        </w:tc>
        <w:tc>
          <w:tcPr>
            <w:tcW w:w="5953" w:type="dxa"/>
            <w:shd w:val="clear" w:color="auto" w:fill="FFFFFF"/>
            <w:tcMar>
              <w:top w:w="0" w:type="dxa"/>
              <w:left w:w="58" w:type="dxa"/>
              <w:bottom w:w="0" w:type="dxa"/>
              <w:right w:w="58" w:type="dxa"/>
            </w:tcMar>
            <w:hideMark/>
          </w:tcPr>
          <w:p w:rsidR="005E465D" w:rsidRPr="00EC3483" w:rsidRDefault="005E465D" w:rsidP="008E7D03">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Kém</w:t>
            </w:r>
          </w:p>
        </w:tc>
      </w:tr>
    </w:tbl>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2. </w:t>
      </w:r>
      <w:r w:rsidRPr="00EC3483">
        <w:rPr>
          <w:rFonts w:ascii="Times New Roman" w:eastAsia="Times New Roman" w:hAnsi="Times New Roman"/>
          <w:sz w:val="28"/>
          <w:szCs w:val="26"/>
          <w:lang w:val="vi-VN"/>
        </w:rPr>
        <w:t>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chưa đủ cơ sở để đưa vào tính điểm trung bình </w:t>
      </w:r>
      <w:proofErr w:type="gramStart"/>
      <w:r w:rsidRPr="00EC3483">
        <w:rPr>
          <w:rFonts w:ascii="Times New Roman" w:eastAsia="Times New Roman" w:hAnsi="Times New Roman"/>
          <w:sz w:val="28"/>
          <w:szCs w:val="26"/>
          <w:lang w:val="vi-VN"/>
        </w:rPr>
        <w:t>chung</w:t>
      </w:r>
      <w:proofErr w:type="gramEnd"/>
      <w:r w:rsidRPr="00EC3483">
        <w:rPr>
          <w:rFonts w:ascii="Times New Roman" w:eastAsia="Times New Roman" w:hAnsi="Times New Roman"/>
          <w:sz w:val="28"/>
          <w:szCs w:val="26"/>
          <w:lang w:val="vi-VN"/>
        </w:rPr>
        <w:t xml:space="preserve"> học kỳ, khi xếp mức đánh giá được sử dụng các kí hiệu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I: Chưa đủ dữ liệu đánh giá</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X: Chưa nhận được kết quả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3. </w:t>
      </w:r>
      <w:r w:rsidRPr="00EC3483">
        <w:rPr>
          <w:rFonts w:ascii="Times New Roman" w:eastAsia="Times New Roman" w:hAnsi="Times New Roman"/>
          <w:sz w:val="28"/>
          <w:szCs w:val="26"/>
          <w:lang w:val="vi-VN"/>
        </w:rPr>
        <w:t>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trường cho phép chuyển điểm, khi xếp mức đánh giá được sử dụng kí hiệu R viết kèm với kết quả;</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4. </w:t>
      </w:r>
      <w:r w:rsidRPr="00EC3483">
        <w:rPr>
          <w:rFonts w:ascii="Times New Roman" w:eastAsia="Times New Roman" w:hAnsi="Times New Roman"/>
          <w:sz w:val="28"/>
          <w:szCs w:val="26"/>
          <w:lang w:val="vi-VN"/>
        </w:rPr>
        <w:t xml:space="preserve">Việc xếp loại các mức điểm </w:t>
      </w:r>
      <w:r w:rsidRPr="00EC3483">
        <w:rPr>
          <w:rFonts w:ascii="Times New Roman" w:eastAsia="Times New Roman" w:hAnsi="Times New Roman"/>
          <w:sz w:val="28"/>
          <w:szCs w:val="26"/>
        </w:rPr>
        <w:t>số (từ 0 đến 10)</w:t>
      </w:r>
      <w:r w:rsidRPr="00EC3483">
        <w:rPr>
          <w:rFonts w:ascii="Times New Roman" w:eastAsia="Times New Roman" w:hAnsi="Times New Roman"/>
          <w:sz w:val="28"/>
          <w:szCs w:val="26"/>
          <w:lang w:val="vi-VN"/>
        </w:rPr>
        <w:t xml:space="preserve"> được áp dụng cho các trường hợp sau đây: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mà HSSV đã có đủ điểm kiểm tra thường xuyên và kiểm tra định kỳ, kể cả trường hợp bỏ học, bỏ kiểm tra hoặc bỏ thi không có lý do phải nhận điểm 0;</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Chuyển đổi từ mức điểm I qua, sau khi đã có đủ điểm kiểm tra thường xuyên và kiểm tra định kỳ mà trước đó HSSV được giáo viên cho phép nợ;</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w:t>
      </w:r>
      <w:r w:rsidRPr="00EC3483">
        <w:rPr>
          <w:rFonts w:ascii="Times New Roman" w:eastAsia="Times New Roman" w:hAnsi="Times New Roman"/>
          <w:sz w:val="28"/>
          <w:szCs w:val="26"/>
          <w:lang w:val="vi-VN"/>
        </w:rPr>
        <w:t> Chuyển đổi từ các trường hợp X qua;</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5. </w:t>
      </w:r>
      <w:r w:rsidRPr="00EC3483">
        <w:rPr>
          <w:rFonts w:ascii="Times New Roman" w:eastAsia="Times New Roman" w:hAnsi="Times New Roman"/>
          <w:sz w:val="28"/>
          <w:szCs w:val="26"/>
          <w:lang w:val="vi-VN"/>
        </w:rPr>
        <w:t xml:space="preserve">Việc xếp loại ở mức điểm </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 ngoài những trường hợp như đã nêu ở khoản </w:t>
      </w:r>
      <w:r w:rsidRPr="00EC3483">
        <w:rPr>
          <w:rFonts w:ascii="Times New Roman" w:eastAsia="Times New Roman" w:hAnsi="Times New Roman"/>
          <w:sz w:val="28"/>
          <w:szCs w:val="26"/>
        </w:rPr>
        <w:t xml:space="preserve">4 Điều </w:t>
      </w:r>
      <w:r w:rsidRPr="00EC3483">
        <w:rPr>
          <w:rFonts w:ascii="Times New Roman" w:eastAsia="Times New Roman" w:hAnsi="Times New Roman"/>
          <w:sz w:val="28"/>
          <w:szCs w:val="26"/>
          <w:lang w:val="vi-VN"/>
        </w:rPr>
        <w:t xml:space="preserve">này, còn áp dụng cho trường hợp HSSV vi phạm nội quy thi, có quyết định phải nhận mức điểm </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xml:space="preserve"> Việc xếp loại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mức điểm I được áp dụng cho các trường hợp sau đây: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xml:space="preserve"> Trong thời gian học hoặc trong thời gian thi kết thúc học kỳ, HSSV bị ốm hoặc </w:t>
      </w:r>
      <w:proofErr w:type="gramStart"/>
      <w:r w:rsidRPr="00EC3483">
        <w:rPr>
          <w:rFonts w:ascii="Times New Roman" w:eastAsia="Times New Roman" w:hAnsi="Times New Roman"/>
          <w:sz w:val="28"/>
          <w:szCs w:val="26"/>
          <w:lang w:val="vi-VN"/>
        </w:rPr>
        <w:t>tai</w:t>
      </w:r>
      <w:proofErr w:type="gramEnd"/>
      <w:r w:rsidRPr="00EC3483">
        <w:rPr>
          <w:rFonts w:ascii="Times New Roman" w:eastAsia="Times New Roman" w:hAnsi="Times New Roman"/>
          <w:sz w:val="28"/>
          <w:szCs w:val="26"/>
          <w:lang w:val="vi-VN"/>
        </w:rPr>
        <w:t xml:space="preserve"> nạn không thể dự kiểm tra hoặc thi.</w:t>
      </w:r>
      <w:r w:rsidRPr="00EC3483">
        <w:rPr>
          <w:rFonts w:ascii="Times New Roman" w:eastAsia="Times New Roman" w:hAnsi="Times New Roman"/>
          <w:sz w:val="28"/>
          <w:szCs w:val="26"/>
        </w:rPr>
        <w:t xml:space="preserve"> HSSV </w:t>
      </w:r>
      <w:r w:rsidRPr="00EC3483">
        <w:rPr>
          <w:rFonts w:ascii="Times New Roman" w:hAnsi="Times New Roman"/>
          <w:sz w:val="28"/>
          <w:szCs w:val="26"/>
          <w:lang w:val="pt-BR"/>
        </w:rPr>
        <w:t>phải nộp đơn xin vắng kiểm tra hoặc thi lần thứ nhất có xác nhận của Trưởng Khoa, phòng Công tác chính trị - Học sinh sinh viên, phòng Tuyển sinh – Đào tạo để trình hiệu trưởng duyệt chậm nhất là 1 tuần sau ngày kiểm tra hoặc thi.</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 xml:space="preserve">7. </w:t>
      </w:r>
      <w:r w:rsidRPr="00EC3483">
        <w:rPr>
          <w:rFonts w:ascii="Times New Roman" w:eastAsia="Times New Roman" w:hAnsi="Times New Roman"/>
          <w:sz w:val="28"/>
          <w:szCs w:val="26"/>
          <w:lang w:val="vi-VN"/>
        </w:rPr>
        <w:t xml:space="preserve">Việc xếp loại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mức điểm X được áp dụng đối với những môn học mà phòng </w:t>
      </w:r>
      <w:r w:rsidRPr="00EC3483">
        <w:rPr>
          <w:rFonts w:ascii="Times New Roman" w:eastAsia="Times New Roman" w:hAnsi="Times New Roman"/>
          <w:sz w:val="28"/>
          <w:szCs w:val="26"/>
        </w:rPr>
        <w:t xml:space="preserve">Tuyển sinh – Đào tạo </w:t>
      </w:r>
      <w:r w:rsidRPr="00EC3483">
        <w:rPr>
          <w:rFonts w:ascii="Times New Roman" w:eastAsia="Times New Roman" w:hAnsi="Times New Roman"/>
          <w:sz w:val="28"/>
          <w:szCs w:val="26"/>
          <w:lang w:val="vi-VN"/>
        </w:rPr>
        <w:t>của trường chưa nhận được báo cáo kết quả học tập của HSSV từ khoa chuyển lên;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8. </w:t>
      </w:r>
      <w:r w:rsidRPr="00EC3483">
        <w:rPr>
          <w:rFonts w:ascii="Times New Roman" w:eastAsia="Times New Roman" w:hAnsi="Times New Roman"/>
          <w:sz w:val="28"/>
          <w:szCs w:val="26"/>
          <w:lang w:val="vi-VN"/>
        </w:rPr>
        <w:t>Ký hiệu R được áp dụng cho các trường hợp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xml:space="preserve"> Điểm môn học được đánh giá ở các mức điểm </w:t>
      </w:r>
      <w:r w:rsidRPr="00EC3483">
        <w:rPr>
          <w:rFonts w:ascii="Times New Roman" w:eastAsia="Times New Roman" w:hAnsi="Times New Roman"/>
          <w:sz w:val="28"/>
          <w:szCs w:val="26"/>
        </w:rPr>
        <w:t>đạt (từ 4</w:t>
      </w:r>
      <w:proofErr w:type="gramStart"/>
      <w:r w:rsidRPr="00EC3483">
        <w:rPr>
          <w:rFonts w:ascii="Times New Roman" w:eastAsia="Times New Roman" w:hAnsi="Times New Roman"/>
          <w:sz w:val="28"/>
          <w:szCs w:val="26"/>
        </w:rPr>
        <w:t>,0</w:t>
      </w:r>
      <w:proofErr w:type="gramEnd"/>
      <w:r w:rsidRPr="00EC3483">
        <w:rPr>
          <w:rFonts w:ascii="Times New Roman" w:eastAsia="Times New Roman" w:hAnsi="Times New Roman"/>
          <w:sz w:val="28"/>
          <w:szCs w:val="26"/>
        </w:rPr>
        <w:t xml:space="preserve"> đến 10)</w:t>
      </w:r>
      <w:r w:rsidRPr="00EC3483">
        <w:rPr>
          <w:rFonts w:ascii="Times New Roman" w:eastAsia="Times New Roman" w:hAnsi="Times New Roman"/>
          <w:sz w:val="28"/>
          <w:szCs w:val="26"/>
          <w:lang w:val="vi-VN"/>
        </w:rPr>
        <w:t xml:space="preserve"> trong đợt đánh giá đầu học kỳ (nếu có) đối với một số môn học được phép thi sớm để giúp HSSV học vượt;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Những môn học được công nhận kết quả, khi HSSV chuyển từ trường khác đến hoặc chuyển đổi giữa các chương trình.</w:t>
      </w:r>
    </w:p>
    <w:p w:rsidR="005E465D" w:rsidRPr="00166785" w:rsidRDefault="005E465D" w:rsidP="005E465D">
      <w:pPr>
        <w:shd w:val="clear" w:color="auto" w:fill="FFFFFF"/>
        <w:spacing w:before="120" w:after="150" w:line="240" w:lineRule="auto"/>
        <w:ind w:firstLine="567"/>
        <w:jc w:val="both"/>
        <w:rPr>
          <w:rFonts w:ascii="Times New Roman" w:eastAsia="Times New Roman" w:hAnsi="Times New Roman"/>
          <w:b/>
          <w:bCs/>
          <w:sz w:val="28"/>
          <w:szCs w:val="26"/>
        </w:rPr>
      </w:pPr>
      <w:r w:rsidRPr="00166785">
        <w:rPr>
          <w:rFonts w:ascii="Times New Roman" w:eastAsia="Times New Roman" w:hAnsi="Times New Roman"/>
          <w:b/>
          <w:bCs/>
          <w:sz w:val="28"/>
          <w:szCs w:val="26"/>
        </w:rPr>
        <w:t>2.3.2.16</w:t>
      </w:r>
      <w:r w:rsidRPr="00166785">
        <w:rPr>
          <w:rFonts w:ascii="Times New Roman" w:eastAsia="Times New Roman" w:hAnsi="Times New Roman"/>
          <w:b/>
          <w:bCs/>
          <w:sz w:val="28"/>
          <w:szCs w:val="26"/>
          <w:lang w:val="vi-VN"/>
        </w:rPr>
        <w:t xml:space="preserve">. Xếp </w:t>
      </w:r>
      <w:r w:rsidRPr="00166785">
        <w:rPr>
          <w:rFonts w:ascii="Times New Roman" w:eastAsia="Times New Roman" w:hAnsi="Times New Roman"/>
          <w:b/>
          <w:bCs/>
          <w:sz w:val="28"/>
          <w:szCs w:val="26"/>
        </w:rPr>
        <w:t>loại kết quả học tập học kỳ/năm học/khóa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1</w:t>
      </w:r>
      <w:r w:rsidRPr="00EC3483">
        <w:rPr>
          <w:rFonts w:ascii="Times New Roman" w:eastAsia="Times New Roman" w:hAnsi="Times New Roman"/>
          <w:sz w:val="28"/>
          <w:szCs w:val="26"/>
          <w:lang w:val="vi-VN"/>
        </w:rPr>
        <w:t>. Xếp loại kết quả học tập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Xếp loại kết quả học tập của HSSV theo học kỳ được căn cứ vào điểm trung bình chung trong học kỳ/năm học/khóa học đó, cụ thể:</w:t>
      </w:r>
    </w:p>
    <w:p w:rsidR="005E465D" w:rsidRPr="00EC3483" w:rsidRDefault="005E465D" w:rsidP="005E465D">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xuất sắc:</w:t>
      </w:r>
      <w:r w:rsidRPr="00EC3483">
        <w:rPr>
          <w:rFonts w:ascii="Times New Roman" w:hAnsi="Times New Roman"/>
          <w:sz w:val="28"/>
          <w:szCs w:val="26"/>
        </w:rPr>
        <w:tab/>
        <w:t>Điểm trung bình chung từ 9</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10;</w:t>
      </w:r>
    </w:p>
    <w:p w:rsidR="005E465D" w:rsidRPr="00EC3483" w:rsidRDefault="005E465D" w:rsidP="005E465D">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giỏi:</w:t>
      </w:r>
      <w:r w:rsidRPr="00EC3483">
        <w:rPr>
          <w:rFonts w:ascii="Times New Roman" w:hAnsi="Times New Roman"/>
          <w:sz w:val="28"/>
          <w:szCs w:val="26"/>
        </w:rPr>
        <w:tab/>
        <w:t>Điểm trung bình chung từ 8</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8,99;</w:t>
      </w:r>
    </w:p>
    <w:p w:rsidR="005E465D" w:rsidRPr="00EC3483" w:rsidRDefault="005E465D" w:rsidP="005E465D">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khá:</w:t>
      </w:r>
      <w:r w:rsidRPr="00EC3483">
        <w:rPr>
          <w:rFonts w:ascii="Times New Roman" w:hAnsi="Times New Roman"/>
          <w:sz w:val="28"/>
          <w:szCs w:val="26"/>
        </w:rPr>
        <w:tab/>
        <w:t>Điểm trung bình chung từ 7</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7,99;</w:t>
      </w:r>
    </w:p>
    <w:p w:rsidR="005E465D" w:rsidRPr="00EC3483" w:rsidRDefault="005E465D" w:rsidP="005E465D">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 xml:space="preserve">Loại trung bình: </w:t>
      </w:r>
      <w:r w:rsidRPr="00EC3483">
        <w:rPr>
          <w:rFonts w:ascii="Times New Roman" w:hAnsi="Times New Roman"/>
          <w:sz w:val="28"/>
          <w:szCs w:val="26"/>
        </w:rPr>
        <w:tab/>
        <w:t>Điểm trung bình chung từ 5</w:t>
      </w:r>
      <w:proofErr w:type="gramStart"/>
      <w:r w:rsidRPr="00EC3483">
        <w:rPr>
          <w:rFonts w:ascii="Times New Roman" w:hAnsi="Times New Roman"/>
          <w:sz w:val="28"/>
          <w:szCs w:val="26"/>
        </w:rPr>
        <w:t>,50</w:t>
      </w:r>
      <w:proofErr w:type="gramEnd"/>
      <w:r w:rsidRPr="00EC3483">
        <w:rPr>
          <w:rFonts w:ascii="Times New Roman" w:hAnsi="Times New Roman"/>
          <w:sz w:val="28"/>
          <w:szCs w:val="26"/>
        </w:rPr>
        <w:t xml:space="preserve">  đến  6,99;</w:t>
      </w:r>
    </w:p>
    <w:p w:rsidR="005E465D" w:rsidRPr="00EC3483" w:rsidRDefault="005E465D" w:rsidP="005E465D">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trung bình yếu:</w:t>
      </w:r>
      <w:r w:rsidRPr="00EC3483">
        <w:rPr>
          <w:rFonts w:ascii="Times New Roman" w:hAnsi="Times New Roman"/>
          <w:sz w:val="28"/>
          <w:szCs w:val="26"/>
        </w:rPr>
        <w:tab/>
        <w:t>Điểm trung bình chung từ 4</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5,49;</w:t>
      </w:r>
    </w:p>
    <w:p w:rsidR="005E465D" w:rsidRPr="00EC3483" w:rsidRDefault="005E465D" w:rsidP="005E465D">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 xml:space="preserve">Loại kém: </w:t>
      </w:r>
      <w:r w:rsidRPr="00EC3483">
        <w:rPr>
          <w:rFonts w:ascii="Times New Roman" w:hAnsi="Times New Roman"/>
          <w:sz w:val="28"/>
          <w:szCs w:val="26"/>
        </w:rPr>
        <w:tab/>
        <w:t>Điểm trung bình chung dưới 4</w:t>
      </w:r>
      <w:proofErr w:type="gramStart"/>
      <w:r w:rsidRPr="00EC3483">
        <w:rPr>
          <w:rFonts w:ascii="Times New Roman" w:hAnsi="Times New Roman"/>
          <w:sz w:val="28"/>
          <w:szCs w:val="26"/>
        </w:rPr>
        <w:t>,00</w:t>
      </w:r>
      <w:proofErr w:type="gramEnd"/>
      <w:r w:rsidRPr="00EC3483">
        <w:rPr>
          <w:rFonts w:ascii="Times New Roman" w:hAnsi="Times New Roman"/>
          <w:sz w:val="28"/>
          <w:szCs w:val="26"/>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có điểm đạt loại giỏi trở lên bị hạ xuống một mức xếp loại nếu thuộc một hoặc nhiều trường hợp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Bị nhà trường kỷ luật từ mức cảnh cáo trở lên trong học kỳ được xếp loại kết quả học tập (không tính mức kỷ luật được quy định </w:t>
      </w:r>
      <w:r w:rsidRPr="005F56ED">
        <w:rPr>
          <w:rFonts w:ascii="Times New Roman" w:eastAsia="Times New Roman" w:hAnsi="Times New Roman"/>
          <w:sz w:val="28"/>
          <w:szCs w:val="26"/>
          <w:lang w:val="vi-VN"/>
        </w:rPr>
        <w:t xml:space="preserve">tại khoản 2 </w:t>
      </w:r>
      <w:r w:rsidRPr="005F56ED">
        <w:rPr>
          <w:rFonts w:ascii="Times New Roman" w:eastAsia="Times New Roman" w:hAnsi="Times New Roman"/>
          <w:sz w:val="28"/>
          <w:szCs w:val="26"/>
        </w:rPr>
        <w:t>Mục</w:t>
      </w:r>
      <w:r>
        <w:rPr>
          <w:rFonts w:ascii="Times New Roman" w:eastAsia="Times New Roman" w:hAnsi="Times New Roman"/>
          <w:color w:val="FF0000"/>
          <w:sz w:val="28"/>
          <w:szCs w:val="26"/>
        </w:rPr>
        <w:t xml:space="preserve"> </w:t>
      </w:r>
      <w:r w:rsidRPr="00166785">
        <w:rPr>
          <w:rFonts w:ascii="Times New Roman" w:eastAsia="Times New Roman" w:hAnsi="Times New Roman"/>
          <w:bCs/>
          <w:sz w:val="28"/>
          <w:szCs w:val="26"/>
        </w:rPr>
        <w:t>2.3.2.14</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một môn học trở lên trong học kỳ phải thi lại (không tính môn học điều kiện; môn học được tạm hoãn học hoặc được miễn trừ).</w:t>
      </w:r>
    </w:p>
    <w:p w:rsidR="005E465D"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Kết quả học tập trong học kỳ phụ được gộp vào kết quả học tập trong học kỳ chính ngay trước học kỳ phụ để xếp loại HSSV về học lực.</w:t>
      </w:r>
    </w:p>
    <w:p w:rsidR="005E465D" w:rsidRPr="00C837B2"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20" w:name="dieu_24"/>
      <w:r w:rsidRPr="00C837B2">
        <w:rPr>
          <w:rFonts w:ascii="Times New Roman" w:eastAsia="Times New Roman" w:hAnsi="Times New Roman"/>
          <w:b/>
          <w:bCs/>
          <w:sz w:val="28"/>
          <w:szCs w:val="26"/>
        </w:rPr>
        <w:t>2.3.2.17</w:t>
      </w:r>
      <w:r w:rsidRPr="00C837B2">
        <w:rPr>
          <w:rFonts w:ascii="Times New Roman" w:eastAsia="Times New Roman" w:hAnsi="Times New Roman"/>
          <w:b/>
          <w:bCs/>
          <w:sz w:val="28"/>
          <w:szCs w:val="26"/>
          <w:lang w:val="vi-VN"/>
        </w:rPr>
        <w:t>. Cảnh báo kết quả học tập, buộc thôi học, tự thôi học</w:t>
      </w:r>
      <w:bookmarkEnd w:id="20"/>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lastRenderedPageBreak/>
        <w:t>a)   Điểm trung bình chung học kỳ đạt dưới 3,00 đối với học kỳ đầu của khóa học, dưới 4,00 đối với các học kỳ tiếp theo;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b)   Tổng số tín chỉ của các học phần bị điểm dưới 4,0 còn tồn đọng tính từ đầu khóa học đến thời điểm xét vượt quá 24 tín chỉ.</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Sau mỗi học kỳ, HSSV bị buộc thôi học nếu thuộc một trong những trường hợp sau đây: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Có số lần cảnh báo kết quả học tập vượt quá </w:t>
      </w:r>
      <w:r w:rsidRPr="00EC3483">
        <w:rPr>
          <w:rFonts w:ascii="Times New Roman" w:eastAsia="Times New Roman" w:hAnsi="Times New Roman"/>
          <w:sz w:val="28"/>
          <w:szCs w:val="26"/>
        </w:rPr>
        <w:t>2 lần</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Đã hết quỹ thời gian tối đa để hoàn thành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3</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Bị kỷ luật ở mức buộc thôi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Tự thôi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HSSV không thuộc diện bị buộc thôi học, thực hiện đầy đủ nghĩa vụ và trách nhiệm theo quy định, nếu thuộc một trong các trường hợp sau được đề nghị trường cho thôi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tự xét thấy không còn khả năng hoàn thành chương trình do thời gian còn lại không đủ để hoàn thành chương trình theo quy định;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Vì lý do khác phải thôi học kèm theo minh chứng cụ thể và được hiệu trưởng chấp thuận.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Chậm nhất là một tháng sau khi sinh viên có quyết định buộc thôi học, </w:t>
      </w:r>
      <w:r w:rsidRPr="00EC3483">
        <w:rPr>
          <w:rFonts w:ascii="Times New Roman" w:eastAsia="Times New Roman" w:hAnsi="Times New Roman"/>
          <w:sz w:val="28"/>
          <w:szCs w:val="26"/>
        </w:rPr>
        <w:t xml:space="preserve">tự thôi học </w:t>
      </w:r>
      <w:r w:rsidRPr="00EC3483">
        <w:rPr>
          <w:rFonts w:ascii="Times New Roman" w:eastAsia="Times New Roman" w:hAnsi="Times New Roman"/>
          <w:sz w:val="28"/>
          <w:szCs w:val="26"/>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5E465D" w:rsidRPr="00C837B2"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21" w:name="dieu_17"/>
      <w:bookmarkStart w:id="22" w:name="dieu_25"/>
      <w:r w:rsidRPr="00C837B2">
        <w:rPr>
          <w:rFonts w:ascii="Times New Roman" w:eastAsia="Times New Roman" w:hAnsi="Times New Roman"/>
          <w:b/>
          <w:bCs/>
          <w:sz w:val="28"/>
          <w:szCs w:val="26"/>
        </w:rPr>
        <w:t>2.3.2.18</w:t>
      </w:r>
      <w:r w:rsidRPr="00C837B2">
        <w:rPr>
          <w:rFonts w:ascii="Times New Roman" w:eastAsia="Times New Roman" w:hAnsi="Times New Roman"/>
          <w:b/>
          <w:bCs/>
          <w:sz w:val="28"/>
          <w:szCs w:val="26"/>
          <w:lang w:val="vi-VN"/>
        </w:rPr>
        <w:t>. Điều kiện tốt nghiệp</w:t>
      </w:r>
      <w:bookmarkEnd w:id="22"/>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được công nhận tốt nghiệp khi đủ các điều kiện sau:</w:t>
      </w:r>
      <w:r w:rsidRPr="00EC3483">
        <w:rPr>
          <w:rFonts w:ascii="Times New Roman" w:eastAsia="Times New Roman" w:hAnsi="Times New Roman"/>
          <w:sz w:val="28"/>
          <w:szCs w:val="26"/>
        </w:rPr>
        <w:t xml:space="preserve">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Không trong thời gian: bị kỷ luật từ mức đình chỉ học tập có thời hạn trở lên, bị truy cứu trách nhiệm hình sự;</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Tích lũy đủ số </w:t>
      </w:r>
      <w:r w:rsidRPr="00EC3483">
        <w:rPr>
          <w:rFonts w:ascii="Times New Roman" w:eastAsia="Times New Roman" w:hAnsi="Times New Roman"/>
          <w:sz w:val="28"/>
          <w:szCs w:val="26"/>
        </w:rPr>
        <w:t xml:space="preserve">môn học </w:t>
      </w:r>
      <w:r w:rsidRPr="00EC3483">
        <w:rPr>
          <w:rFonts w:ascii="Times New Roman" w:eastAsia="Times New Roman" w:hAnsi="Times New Roman"/>
          <w:sz w:val="28"/>
          <w:szCs w:val="26"/>
          <w:lang w:val="vi-VN"/>
        </w:rPr>
        <w:t>và khối lượng tín chỉ quy định cho chương trình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c) Điểm trung bình chung tích lũy của toàn khóa học đạt từ 5,50 trở lên;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 xml:space="preserve">d) </w:t>
      </w: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oàn thành học phần Giáo dục quốc phòng - an ninh, Giáo dục thể chất</w:t>
      </w:r>
      <w:r w:rsidRPr="00EC3483">
        <w:rPr>
          <w:rFonts w:ascii="Times New Roman" w:eastAsia="Times New Roman" w:hAnsi="Times New Roman"/>
          <w:sz w:val="28"/>
          <w:szCs w:val="26"/>
        </w:rPr>
        <w:t xml:space="preserve">, Kỹ năng mềm do trường cấp;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Pr>
          <w:rFonts w:ascii="Times New Roman" w:eastAsia="Times New Roman" w:hAnsi="Times New Roman"/>
          <w:sz w:val="28"/>
          <w:szCs w:val="26"/>
        </w:rPr>
        <w:t>đ</w:t>
      </w:r>
      <w:r w:rsidRPr="00EC3483">
        <w:rPr>
          <w:rFonts w:ascii="Times New Roman" w:eastAsia="Times New Roman" w:hAnsi="Times New Roman"/>
          <w:sz w:val="28"/>
          <w:szCs w:val="26"/>
        </w:rPr>
        <w:t xml:space="preserve">) Trình độ Kỹ năng, Ngoại ngữ, Tin học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Đối với </w:t>
      </w:r>
      <w:r w:rsidRPr="00EC3483">
        <w:rPr>
          <w:rFonts w:ascii="Times New Roman" w:eastAsia="Times New Roman" w:hAnsi="Times New Roman"/>
          <w:sz w:val="28"/>
          <w:szCs w:val="26"/>
        </w:rPr>
        <w:t>học sinh</w:t>
      </w:r>
      <w:r w:rsidRPr="00EC3483">
        <w:rPr>
          <w:rFonts w:ascii="Times New Roman" w:eastAsia="Times New Roman" w:hAnsi="Times New Roman"/>
          <w:sz w:val="28"/>
          <w:szCs w:val="26"/>
          <w:lang w:val="vi-VN"/>
        </w:rPr>
        <w:t xml:space="preserve"> trình độ </w:t>
      </w:r>
      <w:r w:rsidRPr="00EC3483">
        <w:rPr>
          <w:rFonts w:ascii="Times New Roman" w:eastAsia="Times New Roman" w:hAnsi="Times New Roman"/>
          <w:sz w:val="28"/>
          <w:szCs w:val="26"/>
        </w:rPr>
        <w:t>t</w:t>
      </w:r>
      <w:r w:rsidRPr="00EC3483">
        <w:rPr>
          <w:rFonts w:ascii="Times New Roman" w:eastAsia="Times New Roman" w:hAnsi="Times New Roman"/>
          <w:sz w:val="28"/>
          <w:szCs w:val="26"/>
          <w:lang w:val="vi-VN"/>
        </w:rPr>
        <w:t xml:space="preserve">rung cấp: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Kỹ năng: đạt bậc 2/5 của tiêu chuẩn kỹ năng nghề quốc gia;</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ậc 1</w:t>
      </w: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300 điểm TOEIC hoặc tương đương trở lên; </w:t>
      </w:r>
      <w:r w:rsidRPr="00EC3483">
        <w:rPr>
          <w:rFonts w:ascii="Times New Roman" w:eastAsia="Times New Roman" w:hAnsi="Times New Roman"/>
          <w:sz w:val="28"/>
          <w:szCs w:val="26"/>
          <w:lang w:val="vi-VN"/>
        </w:rPr>
        <w:t>Chứng chỉ Quốc gia trình độ A</w:t>
      </w:r>
      <w:r w:rsidRPr="00EC3483">
        <w:rPr>
          <w:rFonts w:ascii="Times New Roman" w:eastAsia="Times New Roman" w:hAnsi="Times New Roman"/>
          <w:sz w:val="28"/>
          <w:szCs w:val="26"/>
        </w:rPr>
        <w:t xml:space="preserve"> quốc gia hoặc g</w:t>
      </w:r>
      <w:r w:rsidRPr="00EC3483">
        <w:rPr>
          <w:rFonts w:ascii="Times New Roman" w:eastAsia="Times New Roman" w:hAnsi="Times New Roman"/>
          <w:sz w:val="28"/>
          <w:szCs w:val="26"/>
          <w:lang w:val="vi-VN"/>
        </w:rPr>
        <w:t>iấy chứng nhận do Trường cấp;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Tin học: đạt tiêu chuẩn IC3 hoặc tương đương trở lên; chứng nhận tin học ứng dụng do Trường cấp;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Đối với </w:t>
      </w:r>
      <w:r w:rsidRPr="00EC3483">
        <w:rPr>
          <w:rFonts w:ascii="Times New Roman" w:eastAsia="Times New Roman" w:hAnsi="Times New Roman"/>
          <w:sz w:val="28"/>
          <w:szCs w:val="26"/>
        </w:rPr>
        <w:t>s</w:t>
      </w:r>
      <w:r w:rsidRPr="00EC3483">
        <w:rPr>
          <w:rFonts w:ascii="Times New Roman" w:eastAsia="Times New Roman" w:hAnsi="Times New Roman"/>
          <w:sz w:val="28"/>
          <w:szCs w:val="26"/>
          <w:lang w:val="vi-VN"/>
        </w:rPr>
        <w:t>inh</w:t>
      </w:r>
      <w:r w:rsidRPr="00EC3483">
        <w:rPr>
          <w:rFonts w:ascii="Times New Roman" w:eastAsia="Times New Roman" w:hAnsi="Times New Roman"/>
          <w:sz w:val="28"/>
          <w:szCs w:val="26"/>
        </w:rPr>
        <w:t xml:space="preserve"> viên</w:t>
      </w:r>
      <w:r w:rsidRPr="00EC3483">
        <w:rPr>
          <w:rFonts w:ascii="Times New Roman" w:eastAsia="Times New Roman" w:hAnsi="Times New Roman"/>
          <w:sz w:val="28"/>
          <w:szCs w:val="26"/>
          <w:lang w:val="vi-VN"/>
        </w:rPr>
        <w:t xml:space="preserve"> trình độ </w:t>
      </w:r>
      <w:r w:rsidRPr="00EC3483">
        <w:rPr>
          <w:rFonts w:ascii="Times New Roman" w:eastAsia="Times New Roman" w:hAnsi="Times New Roman"/>
          <w:sz w:val="28"/>
          <w:szCs w:val="26"/>
        </w:rPr>
        <w:t>cao đẳng</w:t>
      </w:r>
      <w:r w:rsidRPr="00EC3483">
        <w:rPr>
          <w:rFonts w:ascii="Times New Roman" w:eastAsia="Times New Roman" w:hAnsi="Times New Roman"/>
          <w:sz w:val="28"/>
          <w:szCs w:val="26"/>
          <w:lang w:val="vi-VN"/>
        </w:rPr>
        <w:t xml:space="preserve">: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Kỹ năng: đạt bậc 3/5 của tiêu chuẩn kỹ năng nghề quốc gia;</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ậc </w:t>
      </w:r>
      <w:r w:rsidRPr="00EC3483">
        <w:rPr>
          <w:rFonts w:ascii="Times New Roman" w:eastAsia="Times New Roman" w:hAnsi="Times New Roman"/>
          <w:sz w:val="28"/>
          <w:szCs w:val="26"/>
        </w:rPr>
        <w:t>2/6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350 điểm TOEIC hoặc tương đương trở lên; </w:t>
      </w:r>
      <w:r w:rsidRPr="00EC3483">
        <w:rPr>
          <w:rFonts w:ascii="Times New Roman" w:eastAsia="Times New Roman" w:hAnsi="Times New Roman"/>
          <w:sz w:val="28"/>
          <w:szCs w:val="26"/>
          <w:lang w:val="vi-VN"/>
        </w:rPr>
        <w:t xml:space="preserve">Chứng chỉ Quốc gia trình độ </w:t>
      </w:r>
      <w:r w:rsidRPr="00EC3483">
        <w:rPr>
          <w:rFonts w:ascii="Times New Roman" w:eastAsia="Times New Roman" w:hAnsi="Times New Roman"/>
          <w:sz w:val="28"/>
          <w:szCs w:val="26"/>
        </w:rPr>
        <w:t>B quốc gia hoặc g</w:t>
      </w:r>
      <w:r w:rsidRPr="00EC3483">
        <w:rPr>
          <w:rFonts w:ascii="Times New Roman" w:eastAsia="Times New Roman" w:hAnsi="Times New Roman"/>
          <w:sz w:val="28"/>
          <w:szCs w:val="26"/>
          <w:lang w:val="vi-VN"/>
        </w:rPr>
        <w:t>iấy chứng nhận do Trường cấp;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Tin học: đạt tiêu chuẩn IC3 hoặc tương đương trở lên; chứng nhận tin học ứng dụng do trường cấp;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Đối với Sinh viên nghề trọng điểm: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ậc </w:t>
      </w:r>
      <w:r w:rsidRPr="00EC3483">
        <w:rPr>
          <w:rFonts w:ascii="Times New Roman" w:eastAsia="Times New Roman" w:hAnsi="Times New Roman"/>
          <w:sz w:val="28"/>
          <w:szCs w:val="26"/>
        </w:rPr>
        <w:t>3/6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450 điểm TOEIC hoặc tương đương trở lên; </w:t>
      </w:r>
      <w:r w:rsidRPr="00EC3483">
        <w:rPr>
          <w:rFonts w:ascii="Times New Roman" w:eastAsia="Times New Roman" w:hAnsi="Times New Roman"/>
          <w:sz w:val="28"/>
          <w:szCs w:val="26"/>
          <w:lang w:val="vi-VN"/>
        </w:rPr>
        <w:t xml:space="preserve">Chứng chỉ Quốc gia trình độ </w:t>
      </w:r>
      <w:r w:rsidRPr="00EC3483">
        <w:rPr>
          <w:rFonts w:ascii="Times New Roman" w:eastAsia="Times New Roman" w:hAnsi="Times New Roman"/>
          <w:sz w:val="28"/>
          <w:szCs w:val="26"/>
        </w:rPr>
        <w:t>C quốc gia hoặc g</w:t>
      </w:r>
      <w:r w:rsidRPr="00EC3483">
        <w:rPr>
          <w:rFonts w:ascii="Times New Roman" w:eastAsia="Times New Roman" w:hAnsi="Times New Roman"/>
          <w:sz w:val="28"/>
          <w:szCs w:val="26"/>
          <w:lang w:val="vi-VN"/>
        </w:rPr>
        <w:t>iấy chứng nhận do Trường cấp;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Pr>
          <w:rFonts w:ascii="Times New Roman" w:eastAsia="Times New Roman" w:hAnsi="Times New Roman"/>
          <w:sz w:val="28"/>
          <w:szCs w:val="26"/>
        </w:rPr>
        <w:t>e</w:t>
      </w:r>
      <w:r w:rsidRPr="00EC3483">
        <w:rPr>
          <w:rFonts w:ascii="Times New Roman" w:eastAsia="Times New Roman" w:hAnsi="Times New Roman"/>
          <w:sz w:val="28"/>
          <w:szCs w:val="26"/>
          <w:lang w:val="vi-VN"/>
        </w:rPr>
        <w:t xml:space="preserve">) Học sinh chưa có bằng tốt nghiệp THPT, phải thi thêm </w:t>
      </w:r>
      <w:r w:rsidRPr="00EC3483">
        <w:rPr>
          <w:rFonts w:ascii="Times New Roman" w:eastAsia="Times New Roman" w:hAnsi="Times New Roman"/>
          <w:sz w:val="28"/>
          <w:szCs w:val="26"/>
        </w:rPr>
        <w:t xml:space="preserve">tốt nghiệp </w:t>
      </w:r>
      <w:r w:rsidRPr="00EC3483">
        <w:rPr>
          <w:rFonts w:ascii="Times New Roman" w:eastAsia="Times New Roman" w:hAnsi="Times New Roman"/>
          <w:sz w:val="28"/>
          <w:szCs w:val="26"/>
          <w:lang w:val="vi-VN"/>
        </w:rPr>
        <w:t xml:space="preserve">văn hóa </w:t>
      </w:r>
      <w:r w:rsidRPr="00EC3483">
        <w:rPr>
          <w:rFonts w:ascii="Times New Roman" w:eastAsia="Times New Roman" w:hAnsi="Times New Roman"/>
          <w:sz w:val="28"/>
          <w:szCs w:val="26"/>
        </w:rPr>
        <w:t xml:space="preserve">gồm </w:t>
      </w:r>
      <w:r w:rsidRPr="00EC3483">
        <w:rPr>
          <w:rFonts w:ascii="Times New Roman" w:eastAsia="Times New Roman" w:hAnsi="Times New Roman"/>
          <w:sz w:val="28"/>
          <w:szCs w:val="26"/>
          <w:lang w:val="vi-VN"/>
        </w:rPr>
        <w:t xml:space="preserve">03 môn </w:t>
      </w:r>
      <w:r w:rsidRPr="00EC3483">
        <w:rPr>
          <w:rFonts w:ascii="Times New Roman" w:eastAsia="Times New Roman" w:hAnsi="Times New Roman"/>
          <w:sz w:val="28"/>
          <w:szCs w:val="26"/>
        </w:rPr>
        <w:t xml:space="preserve">Toán, Lý, Hóa </w:t>
      </w:r>
      <w:r w:rsidRPr="00EC3483">
        <w:rPr>
          <w:rFonts w:ascii="Times New Roman" w:eastAsia="Times New Roman" w:hAnsi="Times New Roman"/>
          <w:sz w:val="28"/>
          <w:szCs w:val="26"/>
          <w:lang w:val="vi-VN"/>
        </w:rPr>
        <w:t xml:space="preserve">được quy định trong chương trình. Trong đó nội dung thi là những kiến thức cơ bản được tổng hợp từ </w:t>
      </w:r>
      <w:r w:rsidRPr="00EC3483">
        <w:rPr>
          <w:rFonts w:ascii="Times New Roman" w:eastAsia="Times New Roman" w:hAnsi="Times New Roman"/>
          <w:sz w:val="28"/>
          <w:szCs w:val="26"/>
        </w:rPr>
        <w:t xml:space="preserve">môn học cụ thể </w:t>
      </w:r>
      <w:r w:rsidRPr="00EC3483">
        <w:rPr>
          <w:rFonts w:ascii="Times New Roman" w:eastAsia="Times New Roman" w:hAnsi="Times New Roman"/>
          <w:sz w:val="28"/>
          <w:szCs w:val="26"/>
          <w:lang w:val="vi-VN"/>
        </w:rPr>
        <w:t>thuộc khối kiến thức văn hóa được quy định trong chương trình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proofErr w:type="gramStart"/>
      <w:r w:rsidRPr="00EC3483">
        <w:rPr>
          <w:rFonts w:ascii="Times New Roman" w:eastAsia="Times New Roman" w:hAnsi="Times New Roman"/>
          <w:sz w:val="28"/>
          <w:szCs w:val="26"/>
        </w:rPr>
        <w:t xml:space="preserve">- Điều kiện dự thi tốt nghiệp văn hóa: </w:t>
      </w:r>
      <w:r w:rsidRPr="00EC3483">
        <w:rPr>
          <w:rFonts w:ascii="Times New Roman" w:eastAsia="Times New Roman" w:hAnsi="Times New Roman"/>
          <w:sz w:val="28"/>
          <w:szCs w:val="26"/>
          <w:lang w:val="vi-VN"/>
        </w:rPr>
        <w:t xml:space="preserve">Đã tích lũy đủ số </w:t>
      </w:r>
      <w:r w:rsidRPr="00EC3483">
        <w:rPr>
          <w:rFonts w:ascii="Times New Roman" w:eastAsia="Times New Roman" w:hAnsi="Times New Roman"/>
          <w:sz w:val="28"/>
          <w:szCs w:val="26"/>
        </w:rPr>
        <w:t>môn học văn hóa</w:t>
      </w:r>
      <w:r w:rsidRPr="00EC3483">
        <w:rPr>
          <w:rFonts w:ascii="Times New Roman" w:eastAsia="Times New Roman" w:hAnsi="Times New Roman"/>
          <w:sz w:val="28"/>
          <w:szCs w:val="26"/>
          <w:lang w:val="vi-VN"/>
        </w:rPr>
        <w:t xml:space="preserve"> được quy định trong chương trình đào tạo và điểm của tất cả </w:t>
      </w:r>
      <w:r w:rsidRPr="00EC3483">
        <w:rPr>
          <w:rFonts w:ascii="Times New Roman" w:eastAsia="Times New Roman" w:hAnsi="Times New Roman"/>
          <w:sz w:val="28"/>
          <w:szCs w:val="26"/>
        </w:rPr>
        <w:t>môn học đó</w:t>
      </w:r>
      <w:r w:rsidRPr="00EC3483">
        <w:rPr>
          <w:rFonts w:ascii="Times New Roman" w:eastAsia="Times New Roman" w:hAnsi="Times New Roman"/>
          <w:sz w:val="28"/>
          <w:szCs w:val="26"/>
          <w:lang w:val="vi-VN"/>
        </w:rPr>
        <w:t xml:space="preserve"> phải đạt yêu cầu.</w:t>
      </w:r>
      <w:proofErr w:type="gramEnd"/>
      <w:r w:rsidRPr="00EC3483">
        <w:rPr>
          <w:rFonts w:ascii="Times New Roman" w:eastAsia="Times New Roman" w:hAnsi="Times New Roman"/>
          <w:sz w:val="28"/>
          <w:szCs w:val="26"/>
          <w:lang w:val="vi-VN"/>
        </w:rPr>
        <w:t xml:space="preserve"> Trên cơ sở đề nghị của Hội đồng xét điều kiện dự thi tốt nghiệp, Hiệu trưởng ra quyết định học sinh đủ điều kiện dự thi tốt nghiệp</w:t>
      </w:r>
      <w:r w:rsidRPr="00EC3483">
        <w:rPr>
          <w:rFonts w:ascii="Times New Roman" w:eastAsia="Times New Roman" w:hAnsi="Times New Roman"/>
          <w:sz w:val="28"/>
          <w:szCs w:val="26"/>
        </w:rPr>
        <w:t xml:space="preserve"> văn hóa</w:t>
      </w:r>
      <w:r w:rsidRPr="00EC3483">
        <w:rPr>
          <w:rFonts w:ascii="Times New Roman" w:eastAsia="Times New Roman" w:hAnsi="Times New Roman"/>
          <w:sz w:val="28"/>
          <w:szCs w:val="26"/>
          <w:lang w:val="vi-VN"/>
        </w:rPr>
        <w:t>.</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Điều kiện tốt nghiệp, công nhận tốt nghiệp văn hóa</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Điểm của mỗi môn thi tốt nghiệp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phải đạt từ 5,0 điểm trở lên;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 Số lần dự thi tốt nghiệp văn hóa: </w:t>
      </w:r>
      <w:r w:rsidRPr="00EC3483">
        <w:rPr>
          <w:rFonts w:ascii="Times New Roman" w:eastAsia="Times New Roman" w:hAnsi="Times New Roman"/>
          <w:sz w:val="28"/>
          <w:szCs w:val="26"/>
          <w:lang w:val="vi-VN"/>
        </w:rPr>
        <w:t xml:space="preserve">Học sinh dự thi </w:t>
      </w:r>
      <w:r w:rsidRPr="00EC3483">
        <w:rPr>
          <w:rFonts w:ascii="Times New Roman" w:eastAsia="Times New Roman" w:hAnsi="Times New Roman"/>
          <w:sz w:val="28"/>
          <w:szCs w:val="26"/>
        </w:rPr>
        <w:t xml:space="preserve">tốt nghiệp văn hóa </w:t>
      </w:r>
      <w:r w:rsidRPr="00EC3483">
        <w:rPr>
          <w:rFonts w:ascii="Times New Roman" w:eastAsia="Times New Roman" w:hAnsi="Times New Roman"/>
          <w:sz w:val="28"/>
          <w:szCs w:val="26"/>
          <w:lang w:val="vi-VN"/>
        </w:rPr>
        <w:t>có môn thi tốt nghiệp có điểm đạt từ 5</w:t>
      </w:r>
      <w:proofErr w:type="gramStart"/>
      <w:r w:rsidRPr="00EC3483">
        <w:rPr>
          <w:rFonts w:ascii="Times New Roman" w:eastAsia="Times New Roman" w:hAnsi="Times New Roman"/>
          <w:sz w:val="28"/>
          <w:szCs w:val="26"/>
          <w:lang w:val="vi-VN"/>
        </w:rPr>
        <w:t>,0</w:t>
      </w:r>
      <w:proofErr w:type="gramEnd"/>
      <w:r w:rsidRPr="00EC3483">
        <w:rPr>
          <w:rFonts w:ascii="Times New Roman" w:eastAsia="Times New Roman" w:hAnsi="Times New Roman"/>
          <w:sz w:val="28"/>
          <w:szCs w:val="26"/>
          <w:lang w:val="vi-VN"/>
        </w:rPr>
        <w:t xml:space="preserve">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w:t>
      </w:r>
      <w:r w:rsidRPr="00EC3483">
        <w:rPr>
          <w:rFonts w:ascii="Times New Roman" w:eastAsia="Times New Roman" w:hAnsi="Times New Roman"/>
          <w:sz w:val="28"/>
          <w:szCs w:val="26"/>
          <w:lang w:val="vi-VN"/>
        </w:rPr>
        <w:lastRenderedPageBreak/>
        <w:t xml:space="preserve">tổ chức thi lại lần thứ nhất cho học sinh có môn thi chưa đạt yêu cầu trong thời gian từ 3 đến 6 tháng kể từ ngày trường công bố kết quả thi tốt nghiệp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 xml:space="preserve">và phải bảo đảm quyền số lần dự thi tốt nghiệp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của học sinh trong thời hạn theo quy định.</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g</w:t>
      </w:r>
      <w:r w:rsidRPr="00EC3483">
        <w:rPr>
          <w:rFonts w:ascii="Times New Roman" w:eastAsia="Times New Roman" w:hAnsi="Times New Roman"/>
          <w:sz w:val="28"/>
          <w:szCs w:val="26"/>
          <w:lang w:val="vi-VN"/>
        </w:rPr>
        <w:t xml:space="preserve">) Trong trường hợp đủ điều kiện tốt nghiệp sớm hoặc muộn so với thời gian thiết kế của khóa học,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phải có đơn gửi phòng Tuyển sinh - Đào tạo đề nghị được xét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xml:space="preserve">) Trường hợp HSSV có hành </w:t>
      </w:r>
      <w:proofErr w:type="gramStart"/>
      <w:r w:rsidRPr="00EC3483">
        <w:rPr>
          <w:rFonts w:ascii="Times New Roman" w:eastAsia="Times New Roman" w:hAnsi="Times New Roman"/>
          <w:sz w:val="28"/>
          <w:szCs w:val="26"/>
          <w:lang w:val="vi-VN"/>
        </w:rPr>
        <w:t>vi</w:t>
      </w:r>
      <w:proofErr w:type="gramEnd"/>
      <w:r w:rsidRPr="00EC3483">
        <w:rPr>
          <w:rFonts w:ascii="Times New Roman" w:eastAsia="Times New Roman" w:hAnsi="Times New Roman"/>
          <w:sz w:val="28"/>
          <w:szCs w:val="26"/>
          <w:lang w:val="vi-VN"/>
        </w:rPr>
        <w:t xml:space="preserve"> vi phạm kỷ luật hoặc vi phạm pháp luật chưa ở mức bị truy cứu trách nhiệm hình sự, hiệu trưởng phải tổ chức xét kỷ luật trước khi xét điều kiện công nhận tốt nghiệp cho HSSV đó.     </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2. Sau mỗi học kỳ, Hội đồng xét tốt nghiệp căn cứ các điều kiện công nhận tốt nghiệp quy định tại </w:t>
      </w:r>
      <w:r w:rsidRPr="00E82620">
        <w:rPr>
          <w:rFonts w:ascii="Times New Roman" w:eastAsia="Times New Roman" w:hAnsi="Times New Roman"/>
          <w:sz w:val="28"/>
          <w:szCs w:val="26"/>
          <w:lang w:val="vi-VN"/>
        </w:rPr>
        <w:t xml:space="preserve">khoản 1 </w:t>
      </w:r>
      <w:r w:rsidRPr="00E82620">
        <w:rPr>
          <w:rFonts w:ascii="Times New Roman" w:eastAsia="Times New Roman" w:hAnsi="Times New Roman"/>
          <w:sz w:val="28"/>
          <w:szCs w:val="26"/>
        </w:rPr>
        <w:t>Mục</w:t>
      </w:r>
      <w:r w:rsidRPr="00E82620">
        <w:rPr>
          <w:rFonts w:ascii="Times New Roman" w:eastAsia="Times New Roman" w:hAnsi="Times New Roman"/>
          <w:sz w:val="28"/>
          <w:szCs w:val="26"/>
          <w:lang w:val="vi-VN"/>
        </w:rPr>
        <w:t xml:space="preserve"> này</w:t>
      </w:r>
      <w:r w:rsidRPr="00EC3483">
        <w:rPr>
          <w:rFonts w:ascii="Times New Roman" w:eastAsia="Times New Roman" w:hAnsi="Times New Roman"/>
          <w:sz w:val="28"/>
          <w:szCs w:val="26"/>
          <w:lang w:val="vi-VN"/>
        </w:rPr>
        <w:t xml:space="preserve"> để lập danh sách những HSSV đủ điều kiện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Công tác chính trị - Học sinh sinh viên.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3. Căn cứ đề nghị của Hội đồng xét tốt nghiệp, Hiệu trưởng ký quyết định công nhận tốt nghiệp cho những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đủ điều kiện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5E465D" w:rsidRPr="00C837B2"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23" w:name="dieu_26"/>
      <w:r w:rsidRPr="00C837B2">
        <w:rPr>
          <w:rFonts w:ascii="Times New Roman" w:eastAsia="Times New Roman" w:hAnsi="Times New Roman"/>
          <w:b/>
          <w:bCs/>
          <w:sz w:val="28"/>
          <w:szCs w:val="26"/>
        </w:rPr>
        <w:t>2.3.2.19</w:t>
      </w:r>
      <w:r w:rsidRPr="00C837B2">
        <w:rPr>
          <w:rFonts w:ascii="Times New Roman" w:eastAsia="Times New Roman" w:hAnsi="Times New Roman"/>
          <w:b/>
          <w:bCs/>
          <w:sz w:val="28"/>
          <w:szCs w:val="26"/>
          <w:lang w:val="vi-VN"/>
        </w:rPr>
        <w:t>. Xếp loại tốt nghiệp</w:t>
      </w:r>
      <w:bookmarkEnd w:id="23"/>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Xếp loại tốt nghiệp được xác định theo điểm trung bình chung tích lũy của toàn khóa học, như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Loại xuất sắc: Điểm trung bình chung tích lũy từ </w:t>
      </w:r>
      <w:r w:rsidRPr="00EC3483">
        <w:rPr>
          <w:rFonts w:ascii="Times New Roman" w:eastAsia="Times New Roman" w:hAnsi="Times New Roman"/>
          <w:sz w:val="28"/>
          <w:szCs w:val="26"/>
        </w:rPr>
        <w:t>9</w:t>
      </w:r>
      <w:r w:rsidRPr="00EC3483">
        <w:rPr>
          <w:rFonts w:ascii="Times New Roman" w:eastAsia="Times New Roman" w:hAnsi="Times New Roman"/>
          <w:sz w:val="28"/>
          <w:szCs w:val="26"/>
          <w:lang w:val="vi-VN"/>
        </w:rPr>
        <w:t>,</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0 đến </w:t>
      </w:r>
      <w:r w:rsidRPr="00EC3483">
        <w:rPr>
          <w:rFonts w:ascii="Times New Roman" w:eastAsia="Times New Roman" w:hAnsi="Times New Roman"/>
          <w:sz w:val="28"/>
          <w:szCs w:val="26"/>
        </w:rPr>
        <w:t>10</w:t>
      </w:r>
      <w:r w:rsidRPr="00EC3483">
        <w:rPr>
          <w:rFonts w:ascii="Times New Roman" w:eastAsia="Times New Roman" w:hAnsi="Times New Roman"/>
          <w:sz w:val="28"/>
          <w:szCs w:val="26"/>
          <w:lang w:val="vi-VN"/>
        </w:rPr>
        <w:t>,00;</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Loại giỏi: Điểm trung bình chung tích lũy từ </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,00 đến </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,99;</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c) Loại khá: Điểm trung bình chung tích lũy từ </w:t>
      </w: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 xml:space="preserve">,00 đến </w:t>
      </w: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,99;</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 Loại trung bình: Điểm trung bình chung tích lũy từ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,50 đến </w:t>
      </w: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,99.</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có điểm xếp loại tốt nghiệp đạt từ loại giỏi trở lên sẽ bị giảm đi một mức xếp loại tốt nghiệp nếu thuộc một trong các trường hợp sau:</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Có một môn học trở lên trong khóa học phải thi lại (không tính môn học điều kiện;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miễn trừ);</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Bị kỷ luật từ mức cảnh cáo trở lên (không tính mức kỷ luật được quy định </w:t>
      </w:r>
      <w:r w:rsidRPr="00E82620">
        <w:rPr>
          <w:rFonts w:ascii="Times New Roman" w:eastAsia="Times New Roman" w:hAnsi="Times New Roman"/>
          <w:sz w:val="28"/>
          <w:szCs w:val="26"/>
          <w:lang w:val="vi-VN"/>
        </w:rPr>
        <w:t xml:space="preserve">tại khoản 2 </w:t>
      </w:r>
      <w:r w:rsidRPr="00E82620">
        <w:rPr>
          <w:rFonts w:ascii="Times New Roman" w:eastAsia="Times New Roman" w:hAnsi="Times New Roman"/>
          <w:sz w:val="28"/>
          <w:szCs w:val="26"/>
        </w:rPr>
        <w:t>Mục</w:t>
      </w:r>
      <w:r>
        <w:rPr>
          <w:rFonts w:ascii="Times New Roman" w:eastAsia="Times New Roman" w:hAnsi="Times New Roman"/>
          <w:color w:val="FF0000"/>
          <w:sz w:val="28"/>
          <w:szCs w:val="26"/>
        </w:rPr>
        <w:t xml:space="preserve"> </w:t>
      </w:r>
      <w:r w:rsidRPr="00C837B2">
        <w:rPr>
          <w:rFonts w:ascii="Times New Roman" w:eastAsia="Times New Roman" w:hAnsi="Times New Roman"/>
          <w:bCs/>
          <w:sz w:val="28"/>
          <w:szCs w:val="26"/>
        </w:rPr>
        <w:t>2.3.2.14</w:t>
      </w:r>
      <w:r>
        <w:rPr>
          <w:rFonts w:ascii="Times New Roman" w:eastAsia="Times New Roman" w:hAnsi="Times New Roman"/>
          <w:b/>
          <w:bCs/>
          <w:sz w:val="28"/>
          <w:szCs w:val="26"/>
        </w:rPr>
        <w:t xml:space="preserve"> </w:t>
      </w:r>
      <w:r w:rsidRPr="00E82620">
        <w:rPr>
          <w:rFonts w:ascii="Times New Roman" w:eastAsia="Times New Roman" w:hAnsi="Times New Roman"/>
          <w:sz w:val="28"/>
          <w:szCs w:val="26"/>
          <w:lang w:val="vi-VN"/>
        </w:rPr>
        <w:t xml:space="preserve">của </w:t>
      </w:r>
      <w:r w:rsidRPr="00E82620">
        <w:rPr>
          <w:rFonts w:ascii="Times New Roman" w:eastAsia="Times New Roman" w:hAnsi="Times New Roman"/>
          <w:sz w:val="28"/>
          <w:szCs w:val="26"/>
        </w:rPr>
        <w:t>Quy chế đào tạo</w:t>
      </w:r>
      <w:r w:rsidRPr="00EC3483">
        <w:rPr>
          <w:rFonts w:ascii="Times New Roman" w:eastAsia="Times New Roman" w:hAnsi="Times New Roman"/>
          <w:sz w:val="28"/>
          <w:szCs w:val="26"/>
          <w:lang w:val="vi-VN"/>
        </w:rPr>
        <w:t>) trong thời gian học tập tại trường.</w:t>
      </w:r>
    </w:p>
    <w:p w:rsidR="005E465D" w:rsidRPr="00C837B2"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r w:rsidRPr="00C837B2">
        <w:rPr>
          <w:rFonts w:ascii="Times New Roman" w:eastAsia="Times New Roman" w:hAnsi="Times New Roman"/>
          <w:b/>
          <w:bCs/>
          <w:sz w:val="28"/>
          <w:szCs w:val="26"/>
        </w:rPr>
        <w:lastRenderedPageBreak/>
        <w:t>2.3.2.20</w:t>
      </w:r>
      <w:r w:rsidRPr="00C837B2">
        <w:rPr>
          <w:rFonts w:ascii="Times New Roman" w:eastAsia="Times New Roman" w:hAnsi="Times New Roman"/>
          <w:b/>
          <w:bCs/>
          <w:sz w:val="28"/>
          <w:szCs w:val="26"/>
          <w:lang w:val="vi-VN"/>
        </w:rPr>
        <w:t>. Cấp giấy chứng nhận tốt nghiệp tạm thời, bảng điểm, giấy chứng nhận kết quả học tập, bằng tốt nghiệp</w:t>
      </w:r>
      <w:bookmarkEnd w:id="21"/>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Cấp giấy chứng nhận tốt nghiệp tạm thời, bảng điểm, giấy chứng nhận kết quả học tập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công nhận tốt nghiệp được hiệu trưởng cấp giấy chứng nhận tốt nghiệp tạm thời trước khi cấp bằng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được cấp sau khi HSSV có quyết định công nhận tốt nghiệp, muộn nhất trong ngày trao bằng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5E465D" w:rsidRPr="00C837B2" w:rsidRDefault="005E465D" w:rsidP="005E465D">
      <w:pPr>
        <w:shd w:val="clear" w:color="auto" w:fill="FFFFFF"/>
        <w:spacing w:before="120" w:after="150" w:line="240" w:lineRule="auto"/>
        <w:ind w:firstLine="567"/>
        <w:jc w:val="both"/>
        <w:rPr>
          <w:rFonts w:ascii="Times New Roman" w:eastAsia="Times New Roman" w:hAnsi="Times New Roman"/>
          <w:b/>
          <w:sz w:val="28"/>
          <w:szCs w:val="26"/>
        </w:rPr>
      </w:pPr>
      <w:bookmarkStart w:id="24" w:name="dieu_18"/>
      <w:r w:rsidRPr="00C837B2">
        <w:rPr>
          <w:rFonts w:ascii="Times New Roman" w:eastAsia="Times New Roman" w:hAnsi="Times New Roman"/>
          <w:b/>
          <w:bCs/>
          <w:sz w:val="28"/>
          <w:szCs w:val="26"/>
        </w:rPr>
        <w:t>2.3.2.21</w:t>
      </w:r>
      <w:r w:rsidRPr="00C837B2">
        <w:rPr>
          <w:rFonts w:ascii="Times New Roman" w:eastAsia="Times New Roman" w:hAnsi="Times New Roman"/>
          <w:b/>
          <w:bCs/>
          <w:sz w:val="28"/>
          <w:szCs w:val="26"/>
          <w:lang w:val="vi-VN"/>
        </w:rPr>
        <w:t>. Quản lý hồ sơ, tài liệu đào tạo</w:t>
      </w:r>
      <w:bookmarkEnd w:id="24"/>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Hiệu trưởng chịu trách nhiệm lập hồ sơ và quản lý hồ sơ, tài liệu; bảo quản sử dụng, hủy hồ sơ, tài liệu liên quan đến đào tạo theo quy định hiện hành của pháp luật, trường hợp trường giải thể thì phải bàn giao hồ sơ đào tạo theo yêu cầu của cơ quan có thẩm quyền. Trong đó, một số hồ sơ, tài liệu và thời hạn lưu trữ bảo đảm yêu cầu dưới đây:</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Hồ sơ, tài liệu lưu trữ vĩnh viễn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đăng ký hoạt động giáo dục nghề nghiệp; văn bản của trường phê duyệt ban hành sửa đổi, bổ sung chương trình; hồ sơ biên soạn, lựa chọn, thẩm định ban hành giáo trình hoặc tài liệu giảng dạy; văn bản quy định về quản lý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Văn bản phê duyệt danh sách HSSV trúng tuyển, văn bản phê duyệt danh sách HSSV nhập học hoặc phân lớp;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tổng hợp kết quả học tập của HSSV theo học kỳ, năm học, khóa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 Hồ sơ công nhận kết quả tốt nghiệp cho HSSV các lớp, các khóa đào tạo: quyết định thành lập hội đồng thi tốt nghiệp; danh sách HSSV dự thi và kết quả từng </w:t>
      </w:r>
      <w:r w:rsidRPr="00EC3483">
        <w:rPr>
          <w:rFonts w:ascii="Times New Roman" w:eastAsia="Times New Roman" w:hAnsi="Times New Roman"/>
          <w:sz w:val="28"/>
          <w:szCs w:val="26"/>
          <w:lang w:val="vi-VN"/>
        </w:rPr>
        <w:lastRenderedPageBreak/>
        <w:t>môn thi, phiếu nộp bài thi có chữ ký của HSSV; biên bản họp của các hội đồng; quyết định của hiệu trưởng về việc công nhận và cấp bằng tốt nghiệp cho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Pr="00EC3483">
        <w:rPr>
          <w:rFonts w:ascii="Times New Roman" w:eastAsia="Times New Roman" w:hAnsi="Times New Roman"/>
          <w:sz w:val="28"/>
          <w:szCs w:val="26"/>
          <w:lang w:val="vi-VN"/>
        </w:rPr>
        <w:t>) Sổ cấp phát bằng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e</w:t>
      </w:r>
      <w:r w:rsidRPr="00EC3483">
        <w:rPr>
          <w:rFonts w:ascii="Times New Roman" w:eastAsia="Times New Roman" w:hAnsi="Times New Roman"/>
          <w:sz w:val="28"/>
          <w:szCs w:val="26"/>
          <w:lang w:val="vi-VN"/>
        </w:rPr>
        <w:t>) Kế hoạch đào tạo đối với khóa học, năm học, học kỳ; báo cáo tổng kết năm học, khóa học và bản lưu các báo cáo liên quan đến đào tạo gửi cơ quan quản lý nhà nước có thẩm quyền;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g</w:t>
      </w:r>
      <w:r w:rsidRPr="00EC3483">
        <w:rPr>
          <w:rFonts w:ascii="Times New Roman" w:eastAsia="Times New Roman" w:hAnsi="Times New Roman"/>
          <w:sz w:val="28"/>
          <w:szCs w:val="26"/>
          <w:lang w:val="vi-VN"/>
        </w:rPr>
        <w:t>) Hồ sơ khen thưởng, kỷ luật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xml:space="preserve">) Hồ sơ liên kết đào tạo trong nước và nước ngoài, đào tạo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địa chỉ;</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i</w:t>
      </w:r>
      <w:r w:rsidRPr="00EC3483">
        <w:rPr>
          <w:rFonts w:ascii="Times New Roman" w:eastAsia="Times New Roman" w:hAnsi="Times New Roman"/>
          <w:sz w:val="28"/>
          <w:szCs w:val="26"/>
          <w:lang w:val="vi-VN"/>
        </w:rPr>
        <w:t xml:space="preserve">) Hồ sơ kiểm tra, hướng dẫn chuyên môn, nghiệp vụ đào tạo của trường; hồ sơ, tài liệu liên quan đến việc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dõi và bảo đảm chất lượng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k</w:t>
      </w:r>
      <w:r w:rsidRPr="00EC3483">
        <w:rPr>
          <w:rFonts w:ascii="Times New Roman" w:eastAsia="Times New Roman" w:hAnsi="Times New Roman"/>
          <w:sz w:val="28"/>
          <w:szCs w:val="26"/>
          <w:lang w:val="vi-VN"/>
        </w:rPr>
        <w:t>) Hồ sơ, tài liệu hoạt động của hội đồng về đào tạo của trường.</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Hồ sơ, tài liệu lưu trữ ít nhất 10 năm kể từ ngày hiệu trưởng ký quyết định công nhận tốt nghiệp cho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giảng dạy của giáo viên;</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Các hồ sơ, tài liệu của trường liên quan đến tổ chức thi kết thúc môn học: kế hoạch thi và lịch thi, các biên bản họp về thi kết thúc môn học, danh sách HSSV dự thi và kết quả từng môn thi, phiếu nộp bài thi có chữ ký của HSSV và cán bộ coi thi, kết quả thi kết thúc môn học;</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từng môn học của HSSV bao gồm điểm kiểm tra, điểm thi, điểm môn học có chữ ký của giáo viên giảng dạy và cán bộ quản lý;</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Hồ sơ, công văn trao đổi về công tác đào tạo.</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Hồ sơ, tài liệu lưu trữ ít nhất 05 năm kể từ ngày hiệu trưởng ký quyết định công nhận tốt nghiệp cho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về công tác tổ chức chấm phúc khảo các bài thi kết thúc môn học, thi tốt nghiệp;</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Sổ lên lớp cho từng lớp học cụ thể.</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Các loại hồ sơ, tài liệu lưu trữ ít nhất 01 năm kể từ ngày hiệu trưởng ký quyết định công nhận tốt nghiệp cho HSSV:</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Đề cương hướng dẫn ôn thi tốt nghiệp; các biên bản về lựa chọn đề thi, bàn giao đề thi, bàn giao bài thi tốt nghiệp; đề thi đã sử dụng, bài thi, phiếu chấm thi tốt nghiệp (trong đào tạo theo niên chế);</w:t>
      </w:r>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Thời khóa biểu và văn bản phân công giáo viên giảng dạy môn học.</w:t>
      </w:r>
    </w:p>
    <w:p w:rsidR="005E465D"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5. Hồ sơ, tài liệu lưu trữ ít nhất đến thời điểm khóa học kết thúc: đề cương hướng dẫn ôn thi kết thúc môn học các biên bản về bốc thăm đề thi, bàn giao đề thi, bàn giao bài thi kết thúc, môn học; đề thi đã sử dụng, bài thi, phiếu chấm thi kết thúc môn học.</w:t>
      </w:r>
    </w:p>
    <w:p w:rsidR="005E465D" w:rsidRDefault="005E465D" w:rsidP="005E465D">
      <w:pPr>
        <w:shd w:val="clear" w:color="auto" w:fill="FFFFFF"/>
        <w:spacing w:before="120" w:after="150" w:line="240" w:lineRule="auto"/>
        <w:ind w:firstLine="567"/>
        <w:jc w:val="both"/>
        <w:rPr>
          <w:rFonts w:ascii="Times New Roman" w:eastAsia="Times New Roman" w:hAnsi="Times New Roman"/>
          <w:b/>
          <w:bCs/>
          <w:sz w:val="28"/>
          <w:szCs w:val="26"/>
        </w:rPr>
      </w:pPr>
      <w:bookmarkStart w:id="25" w:name="chuong_4_name"/>
      <w:r>
        <w:rPr>
          <w:rFonts w:ascii="Times New Roman" w:eastAsia="Times New Roman" w:hAnsi="Times New Roman"/>
          <w:b/>
          <w:bCs/>
          <w:sz w:val="28"/>
          <w:szCs w:val="26"/>
        </w:rPr>
        <w:t xml:space="preserve">2.3.3. </w:t>
      </w:r>
      <w:r w:rsidRPr="00EC3483">
        <w:rPr>
          <w:rFonts w:ascii="Times New Roman" w:eastAsia="Times New Roman" w:hAnsi="Times New Roman"/>
          <w:b/>
          <w:bCs/>
          <w:sz w:val="28"/>
          <w:szCs w:val="26"/>
          <w:lang w:val="vi-VN"/>
        </w:rPr>
        <w:t>Tổ chức thực hiện</w:t>
      </w:r>
      <w:bookmarkEnd w:id="25"/>
    </w:p>
    <w:p w:rsidR="005E465D" w:rsidRPr="00EC3483" w:rsidRDefault="005E465D" w:rsidP="005E465D">
      <w:pPr>
        <w:shd w:val="clear" w:color="auto" w:fill="FFFFFF"/>
        <w:spacing w:before="120" w:after="150" w:line="240" w:lineRule="auto"/>
        <w:ind w:firstLine="567"/>
        <w:jc w:val="both"/>
        <w:rPr>
          <w:rFonts w:ascii="Times New Roman" w:eastAsia="Times New Roman" w:hAnsi="Times New Roman"/>
          <w:sz w:val="28"/>
          <w:szCs w:val="26"/>
          <w:lang w:val="vi-VN"/>
        </w:rPr>
      </w:pPr>
      <w:r w:rsidRPr="00F11E33">
        <w:rPr>
          <w:rFonts w:ascii="Times New Roman" w:eastAsia="Times New Roman" w:hAnsi="Times New Roman"/>
          <w:b/>
          <w:bCs/>
          <w:sz w:val="28"/>
          <w:szCs w:val="26"/>
        </w:rPr>
        <w:t>2.3.3.1</w:t>
      </w:r>
      <w:r w:rsidRPr="00F11E33">
        <w:rPr>
          <w:rFonts w:ascii="Times New Roman" w:hAnsi="Times New Roman"/>
          <w:b/>
          <w:sz w:val="28"/>
          <w:szCs w:val="26"/>
        </w:rPr>
        <w:t>.</w:t>
      </w:r>
      <w:r w:rsidRPr="00EC3483">
        <w:rPr>
          <w:rFonts w:ascii="Times New Roman" w:hAnsi="Times New Roman"/>
          <w:b/>
          <w:sz w:val="28"/>
          <w:szCs w:val="26"/>
        </w:rPr>
        <w:t xml:space="preserve"> </w:t>
      </w:r>
      <w:r w:rsidRPr="00EC3483">
        <w:rPr>
          <w:rFonts w:ascii="Times New Roman" w:eastAsia="Times New Roman" w:hAnsi="Times New Roman"/>
          <w:sz w:val="28"/>
          <w:szCs w:val="26"/>
          <w:lang w:val="vi-VN"/>
        </w:rPr>
        <w:t xml:space="preserve">Các Trưởng đơn vị trực thuộc trường, giảng viên, cán bộ, nhân viên </w:t>
      </w:r>
      <w:r w:rsidRPr="00EC3483">
        <w:rPr>
          <w:rFonts w:ascii="Times New Roman" w:eastAsia="Times New Roman" w:hAnsi="Times New Roman"/>
          <w:sz w:val="28"/>
          <w:szCs w:val="26"/>
        </w:rPr>
        <w:t xml:space="preserve">và HSSV </w:t>
      </w:r>
      <w:r w:rsidRPr="00EC3483">
        <w:rPr>
          <w:rFonts w:ascii="Times New Roman" w:eastAsia="Times New Roman" w:hAnsi="Times New Roman"/>
          <w:sz w:val="28"/>
          <w:szCs w:val="26"/>
          <w:lang w:val="vi-VN"/>
        </w:rPr>
        <w:t xml:space="preserve">Trường Cao đẳng Lý Tự Trọng Thành phố Hồ Chí Minh có trách nhiệm thực hiện nghiêm túc Quy định này. </w:t>
      </w:r>
    </w:p>
    <w:p w:rsidR="005E465D" w:rsidRDefault="005E465D" w:rsidP="005E465D">
      <w:pPr>
        <w:shd w:val="clear" w:color="auto" w:fill="FFFFFF"/>
        <w:spacing w:before="120" w:after="150" w:line="240" w:lineRule="auto"/>
        <w:ind w:firstLine="567"/>
        <w:jc w:val="both"/>
        <w:rPr>
          <w:rFonts w:ascii="Times New Roman" w:eastAsia="Times New Roman" w:hAnsi="Times New Roman"/>
          <w:sz w:val="28"/>
          <w:szCs w:val="26"/>
        </w:rPr>
      </w:pPr>
      <w:r w:rsidRPr="00F11E33">
        <w:rPr>
          <w:rFonts w:ascii="Times New Roman" w:eastAsia="Times New Roman" w:hAnsi="Times New Roman"/>
          <w:b/>
          <w:bCs/>
          <w:sz w:val="28"/>
          <w:szCs w:val="26"/>
        </w:rPr>
        <w:t>2.3.3.2.</w:t>
      </w:r>
      <w:r w:rsidRPr="00EC3483">
        <w:rPr>
          <w:rFonts w:ascii="Times New Roman" w:hAnsi="Times New Roman"/>
          <w:b/>
          <w:sz w:val="28"/>
          <w:szCs w:val="26"/>
        </w:rPr>
        <w:t xml:space="preserve"> </w:t>
      </w:r>
      <w:r w:rsidRPr="00EC3483">
        <w:rPr>
          <w:rFonts w:ascii="Times New Roman" w:eastAsia="Times New Roman" w:hAnsi="Times New Roman"/>
          <w:sz w:val="28"/>
          <w:szCs w:val="26"/>
          <w:lang w:val="vi-VN"/>
        </w:rPr>
        <w:t>Trên cơ sở đề nghị của Trưởng khoa, Trưởng phòng chức năng có liên quan, Hiệu trưởng Trường Cao đẳng Lý Tự Trọng Thành phố Hồ Chí Minh, xem xét, quyết định sửa đổi, bổ sung, điều chỉnh, phê duyệt hoặc bãi bỏ Quy định này.</w:t>
      </w:r>
    </w:p>
    <w:p w:rsidR="00D70FDF" w:rsidRDefault="00D70FDF"/>
    <w:sectPr w:rsidR="00D70FDF" w:rsidSect="005E465D">
      <w:pgSz w:w="12240" w:h="15840"/>
      <w:pgMar w:top="1135" w:right="1041"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65D"/>
    <w:rsid w:val="005E465D"/>
    <w:rsid w:val="00D7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65D"/>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5E46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5E465D"/>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E465D"/>
    <w:rPr>
      <w:rFonts w:ascii="Cambria" w:eastAsia="Times New Roman" w:hAnsi="Cambria" w:cs="Times New Roman"/>
      <w:b/>
      <w:bCs/>
      <w:i/>
      <w:iCs/>
      <w:sz w:val="28"/>
      <w:szCs w:val="28"/>
    </w:rPr>
  </w:style>
  <w:style w:type="paragraph" w:customStyle="1" w:styleId="CharChar1">
    <w:name w:val=" Char Char1"/>
    <w:basedOn w:val="Normal"/>
    <w:autoRedefine/>
    <w:rsid w:val="005E465D"/>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5E4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65D"/>
    <w:rPr>
      <w:rFonts w:ascii="Tahoma" w:eastAsia="Calibri" w:hAnsi="Tahoma" w:cs="Tahoma"/>
      <w:sz w:val="16"/>
      <w:szCs w:val="16"/>
    </w:rPr>
  </w:style>
  <w:style w:type="character" w:customStyle="1" w:styleId="Heading1Char">
    <w:name w:val="Heading 1 Char"/>
    <w:basedOn w:val="DefaultParagraphFont"/>
    <w:link w:val="Heading1"/>
    <w:uiPriority w:val="9"/>
    <w:rsid w:val="005E465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65D"/>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5E46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5E465D"/>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E465D"/>
    <w:rPr>
      <w:rFonts w:ascii="Cambria" w:eastAsia="Times New Roman" w:hAnsi="Cambria" w:cs="Times New Roman"/>
      <w:b/>
      <w:bCs/>
      <w:i/>
      <w:iCs/>
      <w:sz w:val="28"/>
      <w:szCs w:val="28"/>
    </w:rPr>
  </w:style>
  <w:style w:type="paragraph" w:customStyle="1" w:styleId="CharChar1">
    <w:name w:val=" Char Char1"/>
    <w:basedOn w:val="Normal"/>
    <w:autoRedefine/>
    <w:rsid w:val="005E465D"/>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5E4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65D"/>
    <w:rPr>
      <w:rFonts w:ascii="Tahoma" w:eastAsia="Calibri" w:hAnsi="Tahoma" w:cs="Tahoma"/>
      <w:sz w:val="16"/>
      <w:szCs w:val="16"/>
    </w:rPr>
  </w:style>
  <w:style w:type="character" w:customStyle="1" w:styleId="Heading1Char">
    <w:name w:val="Heading 1 Char"/>
    <w:basedOn w:val="DefaultParagraphFont"/>
    <w:link w:val="Heading1"/>
    <w:uiPriority w:val="9"/>
    <w:rsid w:val="005E465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6732</Words>
  <Characters>38379</Characters>
  <Application>Microsoft Office Word</Application>
  <DocSecurity>0</DocSecurity>
  <Lines>319</Lines>
  <Paragraphs>90</Paragraphs>
  <ScaleCrop>false</ScaleCrop>
  <Company/>
  <LinksUpToDate>false</LinksUpToDate>
  <CharactersWithSpaces>45021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2019-05-03T01:22:00Z</dcterms:created>
  <dcterms:modified xsi:type="dcterms:W3CDTF">2019-05-03T01:23:00Z</dcterms:modified>
</cp:coreProperties>
</file>